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19" w:rsidRPr="00CA48F8" w:rsidRDefault="0056066F" w:rsidP="00CF799B">
      <w:pPr>
        <w:pStyle w:val="Nadpis1"/>
        <w:jc w:val="both"/>
        <w:rPr>
          <w:rFonts w:asciiTheme="minorHAnsi" w:hAnsiTheme="minorHAnsi" w:cstheme="minorHAnsi"/>
          <w:color w:val="808080" w:themeColor="background1" w:themeShade="80"/>
          <w:sz w:val="36"/>
          <w:szCs w:val="36"/>
        </w:rPr>
      </w:pPr>
      <w:r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>Furch</w:t>
      </w:r>
      <w:r w:rsidR="00CF799B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 Guitars</w:t>
      </w:r>
      <w:r w:rsidR="00C3428C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 </w:t>
      </w:r>
      <w:r w:rsidR="00A40382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přestěhoval </w:t>
      </w:r>
      <w:r w:rsidR="00CE5CBC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svou </w:t>
      </w:r>
      <w:r w:rsidR="00A40382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>firemní</w:t>
      </w:r>
      <w:r w:rsidR="00CE641A" w:rsidRPr="00CA48F8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 prodejnu</w:t>
      </w:r>
    </w:p>
    <w:p w:rsidR="00CF799B" w:rsidRPr="00CA48F8" w:rsidRDefault="00D666D7" w:rsidP="00CF799B">
      <w:pPr>
        <w:spacing w:before="240"/>
        <w:jc w:val="both"/>
        <w:rPr>
          <w:rFonts w:cstheme="minorHAnsi"/>
          <w:b/>
          <w:sz w:val="24"/>
          <w:szCs w:val="24"/>
        </w:rPr>
      </w:pPr>
      <w:r w:rsidRPr="00CA48F8">
        <w:rPr>
          <w:rFonts w:cstheme="minorHAnsi"/>
          <w:b/>
          <w:sz w:val="24"/>
          <w:szCs w:val="24"/>
        </w:rPr>
        <w:t>Brno, 30</w:t>
      </w:r>
      <w:r w:rsidR="009F5DA6" w:rsidRPr="00CA48F8">
        <w:rPr>
          <w:rFonts w:cstheme="minorHAnsi"/>
          <w:b/>
          <w:sz w:val="24"/>
          <w:szCs w:val="24"/>
        </w:rPr>
        <w:t>. ledna 2017</w:t>
      </w:r>
      <w:r w:rsidR="00954A9E" w:rsidRPr="00CA48F8">
        <w:rPr>
          <w:rFonts w:cstheme="minorHAnsi"/>
          <w:b/>
          <w:sz w:val="24"/>
          <w:szCs w:val="24"/>
        </w:rPr>
        <w:t xml:space="preserve"> – </w:t>
      </w:r>
      <w:r w:rsidR="009526BF" w:rsidRPr="00CA48F8">
        <w:rPr>
          <w:rFonts w:cstheme="minorHAnsi"/>
          <w:b/>
          <w:sz w:val="24"/>
          <w:szCs w:val="24"/>
        </w:rPr>
        <w:t>Společnost Furch</w:t>
      </w:r>
      <w:r w:rsidR="00CF799B" w:rsidRPr="00CA48F8">
        <w:rPr>
          <w:rFonts w:cstheme="minorHAnsi"/>
          <w:b/>
          <w:sz w:val="24"/>
          <w:szCs w:val="24"/>
        </w:rPr>
        <w:t xml:space="preserve"> Guitars (</w:t>
      </w:r>
      <w:hyperlink r:id="rId7" w:history="1">
        <w:r w:rsidR="00CF799B" w:rsidRPr="00CA48F8">
          <w:rPr>
            <w:rStyle w:val="Hypertextovodkaz"/>
            <w:rFonts w:cstheme="minorHAnsi"/>
            <w:b/>
            <w:sz w:val="24"/>
            <w:szCs w:val="24"/>
          </w:rPr>
          <w:t>Furch</w:t>
        </w:r>
      </w:hyperlink>
      <w:r w:rsidR="00CF799B" w:rsidRPr="00CA48F8">
        <w:rPr>
          <w:rFonts w:cstheme="minorHAnsi"/>
          <w:b/>
          <w:sz w:val="24"/>
          <w:szCs w:val="24"/>
        </w:rPr>
        <w:t>)</w:t>
      </w:r>
      <w:r w:rsidR="009526BF" w:rsidRPr="00CA48F8">
        <w:rPr>
          <w:rFonts w:cstheme="minorHAnsi"/>
          <w:b/>
          <w:sz w:val="24"/>
          <w:szCs w:val="24"/>
        </w:rPr>
        <w:t xml:space="preserve">, přední světový </w:t>
      </w:r>
      <w:r w:rsidRPr="00CA48F8">
        <w:rPr>
          <w:rFonts w:cstheme="minorHAnsi"/>
          <w:b/>
          <w:sz w:val="24"/>
          <w:szCs w:val="24"/>
        </w:rPr>
        <w:t xml:space="preserve">výrobce kytar </w:t>
      </w:r>
      <w:r w:rsidR="009526BF" w:rsidRPr="00CA48F8">
        <w:rPr>
          <w:rFonts w:cstheme="minorHAnsi"/>
          <w:b/>
          <w:sz w:val="24"/>
          <w:szCs w:val="24"/>
        </w:rPr>
        <w:t>prémiové kvality, dnes navázala</w:t>
      </w:r>
      <w:r w:rsidR="00C75A03" w:rsidRPr="00CA48F8">
        <w:rPr>
          <w:rFonts w:cstheme="minorHAnsi"/>
          <w:b/>
          <w:sz w:val="24"/>
          <w:szCs w:val="24"/>
        </w:rPr>
        <w:t xml:space="preserve"> </w:t>
      </w:r>
      <w:r w:rsidR="009526BF" w:rsidRPr="00CA48F8">
        <w:rPr>
          <w:rFonts w:cstheme="minorHAnsi"/>
          <w:b/>
          <w:sz w:val="24"/>
          <w:szCs w:val="24"/>
        </w:rPr>
        <w:t xml:space="preserve">strategickou </w:t>
      </w:r>
      <w:r w:rsidR="00C75A03" w:rsidRPr="00CA48F8">
        <w:rPr>
          <w:rFonts w:cstheme="minorHAnsi"/>
          <w:b/>
          <w:sz w:val="24"/>
          <w:szCs w:val="24"/>
        </w:rPr>
        <w:t>spolupráci s</w:t>
      </w:r>
      <w:r w:rsidR="009526BF" w:rsidRPr="00CA48F8">
        <w:rPr>
          <w:rFonts w:cstheme="minorHAnsi"/>
          <w:b/>
          <w:sz w:val="24"/>
          <w:szCs w:val="24"/>
        </w:rPr>
        <w:t xml:space="preserve"> největším českým hudebním online obchodem </w:t>
      </w:r>
      <w:r w:rsidR="00E14D30" w:rsidRPr="00CA48F8">
        <w:rPr>
          <w:rFonts w:cstheme="minorHAnsi"/>
          <w:b/>
          <w:sz w:val="24"/>
          <w:szCs w:val="24"/>
        </w:rPr>
        <w:t xml:space="preserve">kytary.cz. </w:t>
      </w:r>
      <w:r w:rsidR="009526BF" w:rsidRPr="00CA48F8">
        <w:rPr>
          <w:rFonts w:cstheme="minorHAnsi"/>
          <w:b/>
          <w:sz w:val="24"/>
          <w:szCs w:val="24"/>
        </w:rPr>
        <w:t xml:space="preserve">Tato spolupráce přináší zásadní novinku pro návštěvníky brněnské kamenné prodejny kytary.cz, kteří zde od dnešního </w:t>
      </w:r>
      <w:r w:rsidR="00E14D30" w:rsidRPr="00CA48F8">
        <w:rPr>
          <w:rFonts w:cstheme="minorHAnsi"/>
          <w:b/>
          <w:sz w:val="24"/>
          <w:szCs w:val="24"/>
        </w:rPr>
        <w:t xml:space="preserve">dne </w:t>
      </w:r>
      <w:r w:rsidR="009526BF" w:rsidRPr="00CA48F8">
        <w:rPr>
          <w:rFonts w:cstheme="minorHAnsi"/>
          <w:b/>
          <w:sz w:val="24"/>
          <w:szCs w:val="24"/>
        </w:rPr>
        <w:t xml:space="preserve">najdou rozsáhlou expozici více než padesáti </w:t>
      </w:r>
      <w:r w:rsidR="000349C6">
        <w:rPr>
          <w:rFonts w:cstheme="minorHAnsi"/>
          <w:b/>
          <w:sz w:val="24"/>
          <w:szCs w:val="24"/>
        </w:rPr>
        <w:t xml:space="preserve">špičkových </w:t>
      </w:r>
      <w:r w:rsidR="009526BF" w:rsidRPr="00CA48F8">
        <w:rPr>
          <w:rFonts w:cstheme="minorHAnsi"/>
          <w:b/>
          <w:sz w:val="24"/>
          <w:szCs w:val="24"/>
        </w:rPr>
        <w:t xml:space="preserve">kytar Furch. Tato expozice plně nahrazuje dosavadní firemní prodejnu společnosti Furch </w:t>
      </w:r>
      <w:r w:rsidR="00DC6655" w:rsidRPr="00CA48F8">
        <w:rPr>
          <w:rFonts w:cstheme="minorHAnsi"/>
          <w:b/>
          <w:sz w:val="24"/>
          <w:szCs w:val="24"/>
        </w:rPr>
        <w:t>na Zelném trhu</w:t>
      </w:r>
      <w:r w:rsidR="00CF799B" w:rsidRPr="00CA48F8">
        <w:rPr>
          <w:rFonts w:cstheme="minorHAnsi"/>
          <w:b/>
          <w:sz w:val="24"/>
          <w:szCs w:val="24"/>
        </w:rPr>
        <w:t>, která byla ke dnešnímu dni zrušena.</w:t>
      </w:r>
    </w:p>
    <w:p w:rsidR="00CF799B" w:rsidRPr="00CA48F8" w:rsidRDefault="00CF799B" w:rsidP="00CF799B">
      <w:pPr>
        <w:spacing w:before="240"/>
        <w:jc w:val="both"/>
        <w:rPr>
          <w:rFonts w:cstheme="minorHAnsi"/>
          <w:sz w:val="24"/>
          <w:szCs w:val="24"/>
        </w:rPr>
      </w:pPr>
      <w:r w:rsidRPr="00CA48F8">
        <w:rPr>
          <w:rFonts w:cstheme="minorHAnsi"/>
          <w:sz w:val="24"/>
          <w:szCs w:val="24"/>
        </w:rPr>
        <w:t xml:space="preserve">Furch </w:t>
      </w:r>
      <w:r w:rsidR="000D3E0B">
        <w:rPr>
          <w:rFonts w:cstheme="minorHAnsi"/>
          <w:sz w:val="24"/>
          <w:szCs w:val="24"/>
        </w:rPr>
        <w:t>uzavřel</w:t>
      </w:r>
      <w:r w:rsidR="000D3E0B" w:rsidRPr="00CA48F8">
        <w:rPr>
          <w:rFonts w:cstheme="minorHAnsi"/>
          <w:sz w:val="24"/>
          <w:szCs w:val="24"/>
        </w:rPr>
        <w:t xml:space="preserve"> svou brněnskou kamennou prodejnu na Zelném trhu </w:t>
      </w:r>
      <w:r w:rsidR="00BF348A">
        <w:rPr>
          <w:rFonts w:cstheme="minorHAnsi"/>
          <w:sz w:val="24"/>
          <w:szCs w:val="24"/>
        </w:rPr>
        <w:t>po</w:t>
      </w:r>
      <w:r w:rsidR="00BF348A">
        <w:rPr>
          <w:rFonts w:cstheme="minorHAnsi"/>
          <w:sz w:val="24"/>
          <w:szCs w:val="24"/>
        </w:rPr>
        <w:t> </w:t>
      </w:r>
      <w:r w:rsidRPr="00CA48F8">
        <w:rPr>
          <w:rFonts w:cstheme="minorHAnsi"/>
          <w:sz w:val="24"/>
          <w:szCs w:val="24"/>
        </w:rPr>
        <w:t>osmnácti letech</w:t>
      </w:r>
      <w:r w:rsidR="000D3E0B">
        <w:rPr>
          <w:rFonts w:cstheme="minorHAnsi"/>
          <w:sz w:val="24"/>
          <w:szCs w:val="24"/>
        </w:rPr>
        <w:t xml:space="preserve"> provozu</w:t>
      </w:r>
      <w:r w:rsidRPr="00CA48F8">
        <w:rPr>
          <w:rFonts w:cstheme="minorHAnsi"/>
          <w:sz w:val="24"/>
          <w:szCs w:val="24"/>
        </w:rPr>
        <w:t xml:space="preserve"> a </w:t>
      </w:r>
      <w:r w:rsidR="000D3E0B">
        <w:rPr>
          <w:rFonts w:cstheme="minorHAnsi"/>
          <w:sz w:val="24"/>
          <w:szCs w:val="24"/>
        </w:rPr>
        <w:t>přesunul</w:t>
      </w:r>
      <w:r w:rsidR="000349C6">
        <w:rPr>
          <w:rFonts w:cstheme="minorHAnsi"/>
          <w:sz w:val="24"/>
          <w:szCs w:val="24"/>
        </w:rPr>
        <w:t xml:space="preserve"> </w:t>
      </w:r>
      <w:r w:rsidRPr="00CA48F8">
        <w:rPr>
          <w:rFonts w:cstheme="minorHAnsi"/>
          <w:sz w:val="24"/>
          <w:szCs w:val="24"/>
        </w:rPr>
        <w:t xml:space="preserve">ji </w:t>
      </w:r>
      <w:r w:rsidR="000349C6">
        <w:rPr>
          <w:rFonts w:cstheme="minorHAnsi"/>
          <w:sz w:val="24"/>
          <w:szCs w:val="24"/>
        </w:rPr>
        <w:t xml:space="preserve">v rámci stejného města </w:t>
      </w:r>
      <w:r w:rsidRPr="00CA48F8">
        <w:rPr>
          <w:rFonts w:cstheme="minorHAnsi"/>
          <w:sz w:val="24"/>
          <w:szCs w:val="24"/>
        </w:rPr>
        <w:t>do kamenné prodejny společnosti kytary.cz</w:t>
      </w:r>
      <w:r w:rsidR="000349C6">
        <w:rPr>
          <w:rFonts w:cstheme="minorHAnsi"/>
          <w:sz w:val="24"/>
          <w:szCs w:val="24"/>
        </w:rPr>
        <w:t xml:space="preserve"> na ulici Lidická 28</w:t>
      </w:r>
      <w:r w:rsidRPr="00CA48F8">
        <w:rPr>
          <w:rFonts w:cstheme="minorHAnsi"/>
          <w:sz w:val="24"/>
          <w:szCs w:val="24"/>
        </w:rPr>
        <w:t xml:space="preserve">. </w:t>
      </w:r>
      <w:r w:rsidR="000D3E0B">
        <w:rPr>
          <w:rFonts w:cstheme="minorHAnsi"/>
          <w:sz w:val="24"/>
          <w:szCs w:val="24"/>
        </w:rPr>
        <w:t>T</w:t>
      </w:r>
      <w:r w:rsidR="000349C6">
        <w:rPr>
          <w:rFonts w:cstheme="minorHAnsi"/>
          <w:sz w:val="24"/>
          <w:szCs w:val="24"/>
        </w:rPr>
        <w:t xml:space="preserve">ímto </w:t>
      </w:r>
      <w:r w:rsidRPr="00CA48F8">
        <w:rPr>
          <w:rFonts w:cstheme="minorHAnsi"/>
          <w:sz w:val="24"/>
          <w:szCs w:val="24"/>
        </w:rPr>
        <w:t>krok</w:t>
      </w:r>
      <w:r w:rsidR="000349C6">
        <w:rPr>
          <w:rFonts w:cstheme="minorHAnsi"/>
          <w:sz w:val="24"/>
          <w:szCs w:val="24"/>
        </w:rPr>
        <w:t>em</w:t>
      </w:r>
      <w:r w:rsidRPr="00CA48F8">
        <w:rPr>
          <w:rFonts w:cstheme="minorHAnsi"/>
          <w:sz w:val="24"/>
          <w:szCs w:val="24"/>
        </w:rPr>
        <w:t xml:space="preserve"> </w:t>
      </w:r>
      <w:r w:rsidR="00F522CA">
        <w:rPr>
          <w:rFonts w:cstheme="minorHAnsi"/>
          <w:sz w:val="24"/>
          <w:szCs w:val="24"/>
        </w:rPr>
        <w:t xml:space="preserve">pokračuje </w:t>
      </w:r>
      <w:r w:rsidR="000D3E0B">
        <w:rPr>
          <w:rFonts w:cstheme="minorHAnsi"/>
          <w:sz w:val="24"/>
          <w:szCs w:val="24"/>
        </w:rPr>
        <w:t xml:space="preserve">Furch </w:t>
      </w:r>
      <w:r w:rsidR="00F522CA">
        <w:rPr>
          <w:rFonts w:cstheme="minorHAnsi"/>
          <w:sz w:val="24"/>
          <w:szCs w:val="24"/>
        </w:rPr>
        <w:t>v</w:t>
      </w:r>
      <w:r w:rsidR="000349C6">
        <w:rPr>
          <w:rFonts w:cstheme="minorHAnsi"/>
          <w:sz w:val="24"/>
          <w:szCs w:val="24"/>
        </w:rPr>
        <w:t xml:space="preserve"> </w:t>
      </w:r>
      <w:r w:rsidRPr="00CA48F8">
        <w:rPr>
          <w:rFonts w:cstheme="minorHAnsi"/>
          <w:sz w:val="24"/>
          <w:szCs w:val="24"/>
        </w:rPr>
        <w:t>optimalizac</w:t>
      </w:r>
      <w:r w:rsidR="000349C6">
        <w:rPr>
          <w:rFonts w:cstheme="minorHAnsi"/>
          <w:sz w:val="24"/>
          <w:szCs w:val="24"/>
        </w:rPr>
        <w:t>i</w:t>
      </w:r>
      <w:r w:rsidRPr="00CA48F8">
        <w:rPr>
          <w:rFonts w:cstheme="minorHAnsi"/>
          <w:sz w:val="24"/>
          <w:szCs w:val="24"/>
        </w:rPr>
        <w:t xml:space="preserve"> a sjednoc</w:t>
      </w:r>
      <w:r w:rsidR="00F522CA">
        <w:rPr>
          <w:rFonts w:cstheme="minorHAnsi"/>
          <w:sz w:val="24"/>
          <w:szCs w:val="24"/>
        </w:rPr>
        <w:t>ování</w:t>
      </w:r>
      <w:r w:rsidRPr="00CA48F8">
        <w:rPr>
          <w:rFonts w:cstheme="minorHAnsi"/>
          <w:sz w:val="24"/>
          <w:szCs w:val="24"/>
        </w:rPr>
        <w:t xml:space="preserve"> </w:t>
      </w:r>
      <w:r w:rsidR="00F522CA">
        <w:rPr>
          <w:rFonts w:cstheme="minorHAnsi"/>
          <w:sz w:val="24"/>
          <w:szCs w:val="24"/>
        </w:rPr>
        <w:t xml:space="preserve">svých </w:t>
      </w:r>
      <w:r w:rsidRPr="00CA48F8">
        <w:rPr>
          <w:rFonts w:cstheme="minorHAnsi"/>
          <w:sz w:val="24"/>
          <w:szCs w:val="24"/>
        </w:rPr>
        <w:t>distribučních kanálů.</w:t>
      </w:r>
    </w:p>
    <w:p w:rsidR="00DC6655" w:rsidRPr="00F522CA" w:rsidRDefault="00016F91" w:rsidP="00CF799B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Přesun</w:t>
      </w:r>
      <w:r w:rsidR="00F522CA" w:rsidRPr="00F522CA">
        <w:rPr>
          <w:rFonts w:cstheme="minorHAnsi"/>
          <w:sz w:val="24"/>
          <w:szCs w:val="24"/>
        </w:rPr>
        <w:t xml:space="preserve"> do prodejních prostor kytary.cz </w:t>
      </w:r>
      <w:r>
        <w:rPr>
          <w:rFonts w:cstheme="minorHAnsi"/>
          <w:sz w:val="24"/>
          <w:szCs w:val="24"/>
        </w:rPr>
        <w:t xml:space="preserve">znamená pro </w:t>
      </w:r>
      <w:r w:rsidR="00F522CA" w:rsidRPr="00F522CA">
        <w:rPr>
          <w:rFonts w:cstheme="minorHAnsi"/>
          <w:sz w:val="24"/>
          <w:szCs w:val="24"/>
        </w:rPr>
        <w:t>zájemc</w:t>
      </w:r>
      <w:r>
        <w:rPr>
          <w:rFonts w:cstheme="minorHAnsi"/>
          <w:sz w:val="24"/>
          <w:szCs w:val="24"/>
        </w:rPr>
        <w:t>e</w:t>
      </w:r>
      <w:r w:rsidR="00F522CA" w:rsidRPr="00F522CA">
        <w:rPr>
          <w:rFonts w:cstheme="minorHAnsi"/>
          <w:sz w:val="24"/>
          <w:szCs w:val="24"/>
        </w:rPr>
        <w:t xml:space="preserve"> o koupi </w:t>
      </w:r>
      <w:r w:rsidR="00F522CA">
        <w:rPr>
          <w:rFonts w:cstheme="minorHAnsi"/>
          <w:sz w:val="24"/>
          <w:szCs w:val="24"/>
        </w:rPr>
        <w:t xml:space="preserve">značkové </w:t>
      </w:r>
      <w:r w:rsidR="00F522CA" w:rsidRPr="00F522CA">
        <w:rPr>
          <w:rFonts w:cstheme="minorHAnsi"/>
          <w:sz w:val="24"/>
          <w:szCs w:val="24"/>
        </w:rPr>
        <w:t xml:space="preserve">kytary </w:t>
      </w:r>
      <w:r w:rsidR="00F522CA">
        <w:rPr>
          <w:rFonts w:cstheme="minorHAnsi"/>
          <w:sz w:val="24"/>
          <w:szCs w:val="24"/>
        </w:rPr>
        <w:t xml:space="preserve">možnost na jednom místě </w:t>
      </w:r>
      <w:r w:rsidR="00F522CA" w:rsidRPr="00F522CA">
        <w:rPr>
          <w:rFonts w:cstheme="minorHAnsi"/>
          <w:sz w:val="24"/>
          <w:szCs w:val="24"/>
        </w:rPr>
        <w:t>porovnat zvukové i fyzické parametry kytar Furch s </w:t>
      </w:r>
      <w:r w:rsidR="00F522CA">
        <w:rPr>
          <w:rFonts w:cstheme="minorHAnsi"/>
          <w:sz w:val="24"/>
          <w:szCs w:val="24"/>
        </w:rPr>
        <w:t>výrobky</w:t>
      </w:r>
      <w:r w:rsidR="00F522CA" w:rsidRPr="00F522CA">
        <w:rPr>
          <w:rFonts w:cstheme="minorHAnsi"/>
          <w:sz w:val="24"/>
          <w:szCs w:val="24"/>
        </w:rPr>
        <w:t xml:space="preserve"> </w:t>
      </w:r>
      <w:r w:rsidR="00F522CA">
        <w:rPr>
          <w:rFonts w:cstheme="minorHAnsi"/>
          <w:sz w:val="24"/>
          <w:szCs w:val="24"/>
        </w:rPr>
        <w:t>ostatních předních světových značek</w:t>
      </w:r>
      <w:r>
        <w:rPr>
          <w:rFonts w:cstheme="minorHAnsi"/>
          <w:sz w:val="24"/>
          <w:szCs w:val="24"/>
        </w:rPr>
        <w:t>.</w:t>
      </w:r>
      <w:r w:rsidR="00F522CA" w:rsidRPr="00F522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Každý </w:t>
      </w:r>
      <w:r w:rsidR="00F522CA" w:rsidRPr="00F522CA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>tak může</w:t>
      </w:r>
      <w:r w:rsidR="00F522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osobně </w:t>
      </w:r>
      <w:r w:rsidR="00F522CA" w:rsidRPr="00F522CA">
        <w:rPr>
          <w:rFonts w:cstheme="minorHAnsi"/>
          <w:sz w:val="24"/>
          <w:szCs w:val="24"/>
        </w:rPr>
        <w:t>přesvědčit o prémiové kvalitě kytar Furch. Oproti původní firemní prodejně Furch</w:t>
      </w:r>
      <w:r>
        <w:rPr>
          <w:rFonts w:cstheme="minorHAnsi"/>
          <w:sz w:val="24"/>
          <w:szCs w:val="24"/>
        </w:rPr>
        <w:t>u</w:t>
      </w:r>
      <w:r w:rsidR="00F522CA" w:rsidRPr="00F522CA">
        <w:rPr>
          <w:rFonts w:cstheme="minorHAnsi"/>
          <w:sz w:val="24"/>
          <w:szCs w:val="24"/>
        </w:rPr>
        <w:t xml:space="preserve"> </w:t>
      </w:r>
      <w:r w:rsidR="00F522CA">
        <w:rPr>
          <w:rFonts w:cstheme="minorHAnsi"/>
          <w:sz w:val="24"/>
          <w:szCs w:val="24"/>
        </w:rPr>
        <w:t xml:space="preserve">mají </w:t>
      </w:r>
      <w:r>
        <w:rPr>
          <w:rFonts w:cstheme="minorHAnsi"/>
          <w:sz w:val="24"/>
          <w:szCs w:val="24"/>
        </w:rPr>
        <w:t xml:space="preserve">nyní </w:t>
      </w:r>
      <w:r w:rsidR="00F522CA" w:rsidRPr="00F522CA">
        <w:rPr>
          <w:rFonts w:cstheme="minorHAnsi"/>
          <w:sz w:val="24"/>
          <w:szCs w:val="24"/>
        </w:rPr>
        <w:t xml:space="preserve">zákazníci na novém místě </w:t>
      </w:r>
      <w:r>
        <w:rPr>
          <w:rFonts w:cstheme="minorHAnsi"/>
          <w:sz w:val="24"/>
          <w:szCs w:val="24"/>
        </w:rPr>
        <w:t xml:space="preserve">navíc i </w:t>
      </w:r>
      <w:r w:rsidR="00F522CA" w:rsidRPr="00F522CA">
        <w:rPr>
          <w:rFonts w:cstheme="minorHAnsi"/>
          <w:sz w:val="24"/>
          <w:szCs w:val="24"/>
        </w:rPr>
        <w:t xml:space="preserve">možnost zakoupit </w:t>
      </w:r>
      <w:r>
        <w:rPr>
          <w:rFonts w:cstheme="minorHAnsi"/>
          <w:sz w:val="24"/>
          <w:szCs w:val="24"/>
        </w:rPr>
        <w:t xml:space="preserve">např. </w:t>
      </w:r>
      <w:r w:rsidR="00F522CA" w:rsidRPr="00F522CA">
        <w:rPr>
          <w:rFonts w:cstheme="minorHAnsi"/>
          <w:sz w:val="24"/>
          <w:szCs w:val="24"/>
        </w:rPr>
        <w:t>podstatně širší sortiment zboží</w:t>
      </w:r>
      <w:r w:rsidR="00F26CA1">
        <w:rPr>
          <w:rFonts w:cstheme="minorHAnsi"/>
          <w:sz w:val="24"/>
          <w:szCs w:val="24"/>
        </w:rPr>
        <w:t xml:space="preserve"> nebo</w:t>
      </w:r>
      <w:r w:rsidR="007B0C93">
        <w:rPr>
          <w:rFonts w:cstheme="minorHAnsi"/>
          <w:sz w:val="24"/>
          <w:szCs w:val="24"/>
        </w:rPr>
        <w:t xml:space="preserve"> </w:t>
      </w:r>
      <w:r w:rsidR="00F26CA1">
        <w:rPr>
          <w:rFonts w:cstheme="minorHAnsi"/>
          <w:sz w:val="24"/>
          <w:szCs w:val="24"/>
        </w:rPr>
        <w:t xml:space="preserve">využít snazší </w:t>
      </w:r>
      <w:r w:rsidR="00F522CA" w:rsidRPr="00F522CA">
        <w:rPr>
          <w:rFonts w:cstheme="minorHAnsi"/>
          <w:sz w:val="24"/>
          <w:szCs w:val="24"/>
        </w:rPr>
        <w:t>dostupnost</w:t>
      </w:r>
      <w:r w:rsidR="00F26CA1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prodejny </w:t>
      </w:r>
      <w:r w:rsidR="00F26CA1">
        <w:rPr>
          <w:rFonts w:cstheme="minorHAnsi"/>
          <w:sz w:val="24"/>
          <w:szCs w:val="24"/>
        </w:rPr>
        <w:t>autem</w:t>
      </w:r>
      <w:r w:rsidR="00B73195" w:rsidRPr="00F522CA">
        <w:rPr>
          <w:rFonts w:cstheme="minorHAnsi"/>
          <w:sz w:val="24"/>
          <w:szCs w:val="24"/>
        </w:rPr>
        <w:t xml:space="preserve"> </w:t>
      </w:r>
      <w:r w:rsidR="00F26CA1">
        <w:rPr>
          <w:rFonts w:cstheme="minorHAnsi"/>
          <w:sz w:val="24"/>
          <w:szCs w:val="24"/>
        </w:rPr>
        <w:t xml:space="preserve">včetně vyhrazeného parkoviště a </w:t>
      </w:r>
      <w:r w:rsidR="00B73195" w:rsidRPr="00F522CA">
        <w:rPr>
          <w:rFonts w:cstheme="minorHAnsi"/>
          <w:sz w:val="24"/>
          <w:szCs w:val="24"/>
        </w:rPr>
        <w:t>delší otevírací dob</w:t>
      </w:r>
      <w:r w:rsidR="007B0C93">
        <w:rPr>
          <w:rFonts w:cstheme="minorHAnsi"/>
          <w:sz w:val="24"/>
          <w:szCs w:val="24"/>
        </w:rPr>
        <w:t>u</w:t>
      </w:r>
      <w:r w:rsidR="00F26CA1">
        <w:rPr>
          <w:rFonts w:cstheme="minorHAnsi"/>
          <w:sz w:val="24"/>
          <w:szCs w:val="24"/>
        </w:rPr>
        <w:t xml:space="preserve"> především v sobotu, kdy byla firemní prodejna Furch uzavřena</w:t>
      </w:r>
      <w:r w:rsidR="00B73195" w:rsidRPr="00F522CA">
        <w:rPr>
          <w:rFonts w:cstheme="minorHAnsi"/>
          <w:sz w:val="24"/>
          <w:szCs w:val="24"/>
        </w:rPr>
        <w:t>.</w:t>
      </w:r>
    </w:p>
    <w:p w:rsidR="00050578" w:rsidRDefault="00E96D6E" w:rsidP="00CF799B">
      <w:pPr>
        <w:spacing w:before="240"/>
        <w:jc w:val="both"/>
        <w:rPr>
          <w:rFonts w:cstheme="minorHAnsi"/>
          <w:sz w:val="24"/>
          <w:szCs w:val="24"/>
        </w:rPr>
      </w:pPr>
      <w:r w:rsidRPr="00CA48F8">
        <w:rPr>
          <w:rFonts w:cstheme="minorHAnsi"/>
          <w:i/>
          <w:sz w:val="24"/>
          <w:szCs w:val="24"/>
        </w:rPr>
        <w:t>„</w:t>
      </w:r>
      <w:r w:rsidR="007B0C93">
        <w:rPr>
          <w:rFonts w:cstheme="minorHAnsi"/>
          <w:i/>
          <w:sz w:val="24"/>
          <w:szCs w:val="24"/>
        </w:rPr>
        <w:t>Naš</w:t>
      </w:r>
      <w:r w:rsidR="00B72D86">
        <w:rPr>
          <w:rFonts w:cstheme="minorHAnsi"/>
          <w:i/>
          <w:sz w:val="24"/>
          <w:szCs w:val="24"/>
        </w:rPr>
        <w:t>i podnikovou prodejn</w:t>
      </w:r>
      <w:r w:rsidR="007B0C93">
        <w:rPr>
          <w:rFonts w:cstheme="minorHAnsi"/>
          <w:i/>
          <w:sz w:val="24"/>
          <w:szCs w:val="24"/>
        </w:rPr>
        <w:t xml:space="preserve">u na Zelném trhu </w:t>
      </w:r>
      <w:r w:rsidR="00B72D86">
        <w:rPr>
          <w:rFonts w:cstheme="minorHAnsi"/>
          <w:i/>
          <w:sz w:val="24"/>
          <w:szCs w:val="24"/>
        </w:rPr>
        <w:t xml:space="preserve">navštívil </w:t>
      </w:r>
      <w:r w:rsidR="003914CC">
        <w:rPr>
          <w:rFonts w:cstheme="minorHAnsi"/>
          <w:i/>
          <w:sz w:val="24"/>
          <w:szCs w:val="24"/>
        </w:rPr>
        <w:t xml:space="preserve">od jejího otevření v roce 1999 </w:t>
      </w:r>
      <w:r w:rsidR="00BB2016">
        <w:rPr>
          <w:rFonts w:cstheme="minorHAnsi"/>
          <w:i/>
          <w:sz w:val="24"/>
          <w:szCs w:val="24"/>
        </w:rPr>
        <w:t>přibližně milion</w:t>
      </w:r>
      <w:r w:rsidR="007B0C93">
        <w:rPr>
          <w:rFonts w:cstheme="minorHAnsi"/>
          <w:i/>
          <w:sz w:val="24"/>
          <w:szCs w:val="24"/>
        </w:rPr>
        <w:t xml:space="preserve"> zákazníků. Vzhledem k omezeným prostorám </w:t>
      </w:r>
      <w:r w:rsidR="003914CC">
        <w:rPr>
          <w:rFonts w:cstheme="minorHAnsi"/>
          <w:i/>
          <w:sz w:val="24"/>
          <w:szCs w:val="24"/>
        </w:rPr>
        <w:t xml:space="preserve">ale již nebylo možné </w:t>
      </w:r>
      <w:r w:rsidR="00B72D86">
        <w:rPr>
          <w:rFonts w:cstheme="minorHAnsi"/>
          <w:i/>
          <w:sz w:val="24"/>
          <w:szCs w:val="24"/>
        </w:rPr>
        <w:t xml:space="preserve">naši prodejnu </w:t>
      </w:r>
      <w:r w:rsidR="003914CC">
        <w:rPr>
          <w:rFonts w:cstheme="minorHAnsi"/>
          <w:i/>
          <w:sz w:val="24"/>
          <w:szCs w:val="24"/>
        </w:rPr>
        <w:t xml:space="preserve">dále </w:t>
      </w:r>
      <w:r w:rsidR="00016F91">
        <w:rPr>
          <w:rFonts w:cstheme="minorHAnsi"/>
          <w:i/>
          <w:sz w:val="24"/>
          <w:szCs w:val="24"/>
        </w:rPr>
        <w:t>rozšiřovat</w:t>
      </w:r>
      <w:r w:rsidR="00050578">
        <w:rPr>
          <w:rFonts w:cstheme="minorHAnsi"/>
          <w:i/>
          <w:sz w:val="24"/>
          <w:szCs w:val="24"/>
        </w:rPr>
        <w:t xml:space="preserve"> </w:t>
      </w:r>
      <w:r w:rsidR="003914CC">
        <w:rPr>
          <w:rFonts w:cstheme="minorHAnsi"/>
          <w:i/>
          <w:sz w:val="24"/>
          <w:szCs w:val="24"/>
        </w:rPr>
        <w:t xml:space="preserve">pro odbavení </w:t>
      </w:r>
      <w:r w:rsidR="00050578">
        <w:rPr>
          <w:rFonts w:cstheme="minorHAnsi"/>
          <w:i/>
          <w:sz w:val="24"/>
          <w:szCs w:val="24"/>
        </w:rPr>
        <w:t xml:space="preserve">trvale </w:t>
      </w:r>
      <w:r w:rsidR="003914CC">
        <w:rPr>
          <w:rFonts w:cstheme="minorHAnsi"/>
          <w:i/>
          <w:sz w:val="24"/>
          <w:szCs w:val="24"/>
        </w:rPr>
        <w:t>rostoucího počtu zákazníků</w:t>
      </w:r>
      <w:r w:rsidR="00050578">
        <w:rPr>
          <w:rFonts w:cstheme="minorHAnsi"/>
          <w:i/>
          <w:sz w:val="24"/>
          <w:szCs w:val="24"/>
        </w:rPr>
        <w:t xml:space="preserve">, </w:t>
      </w:r>
      <w:r w:rsidR="003914CC">
        <w:rPr>
          <w:rFonts w:cstheme="minorHAnsi"/>
          <w:i/>
          <w:sz w:val="24"/>
          <w:szCs w:val="24"/>
        </w:rPr>
        <w:t xml:space="preserve">ani </w:t>
      </w:r>
      <w:r w:rsidR="00016F91">
        <w:rPr>
          <w:rFonts w:cstheme="minorHAnsi"/>
          <w:i/>
          <w:sz w:val="24"/>
          <w:szCs w:val="24"/>
        </w:rPr>
        <w:t xml:space="preserve">technicky </w:t>
      </w:r>
      <w:r w:rsidR="003914CC">
        <w:rPr>
          <w:rFonts w:cstheme="minorHAnsi"/>
          <w:i/>
          <w:sz w:val="24"/>
          <w:szCs w:val="24"/>
        </w:rPr>
        <w:t xml:space="preserve">zajistit </w:t>
      </w:r>
      <w:r w:rsidR="00050578">
        <w:rPr>
          <w:rFonts w:cstheme="minorHAnsi"/>
          <w:i/>
          <w:sz w:val="24"/>
          <w:szCs w:val="24"/>
        </w:rPr>
        <w:t xml:space="preserve">možnost </w:t>
      </w:r>
      <w:r w:rsidR="007B0C93">
        <w:rPr>
          <w:rFonts w:cstheme="minorHAnsi"/>
          <w:i/>
          <w:sz w:val="24"/>
          <w:szCs w:val="24"/>
        </w:rPr>
        <w:t xml:space="preserve">porovnat naše kytary s konkurencí, </w:t>
      </w:r>
      <w:r w:rsidR="003914CC">
        <w:rPr>
          <w:rFonts w:cstheme="minorHAnsi"/>
          <w:i/>
          <w:sz w:val="24"/>
          <w:szCs w:val="24"/>
        </w:rPr>
        <w:t xml:space="preserve">což považujeme pro zákazníky za klíčové. </w:t>
      </w:r>
      <w:r w:rsidR="00050578">
        <w:rPr>
          <w:rFonts w:cstheme="minorHAnsi"/>
          <w:i/>
          <w:sz w:val="24"/>
          <w:szCs w:val="24"/>
        </w:rPr>
        <w:t>S</w:t>
      </w:r>
      <w:r w:rsidR="00E66116" w:rsidRPr="00CA48F8">
        <w:rPr>
          <w:rFonts w:cstheme="minorHAnsi"/>
          <w:i/>
          <w:sz w:val="24"/>
          <w:szCs w:val="24"/>
        </w:rPr>
        <w:t>poluprác</w:t>
      </w:r>
      <w:r w:rsidR="00050578">
        <w:rPr>
          <w:rFonts w:cstheme="minorHAnsi"/>
          <w:i/>
          <w:sz w:val="24"/>
          <w:szCs w:val="24"/>
        </w:rPr>
        <w:t>e</w:t>
      </w:r>
      <w:r w:rsidR="00BF348A">
        <w:rPr>
          <w:rFonts w:cstheme="minorHAnsi"/>
          <w:i/>
          <w:sz w:val="24"/>
          <w:szCs w:val="24"/>
        </w:rPr>
        <w:t xml:space="preserve"> se</w:t>
      </w:r>
      <w:r w:rsidR="00BF348A">
        <w:rPr>
          <w:rFonts w:cstheme="minorHAnsi"/>
          <w:sz w:val="24"/>
          <w:szCs w:val="24"/>
        </w:rPr>
        <w:t> </w:t>
      </w:r>
      <w:r w:rsidR="00E66116" w:rsidRPr="00CA48F8">
        <w:rPr>
          <w:rFonts w:cstheme="minorHAnsi"/>
          <w:i/>
          <w:sz w:val="24"/>
          <w:szCs w:val="24"/>
        </w:rPr>
        <w:t>společností kytary.cz</w:t>
      </w:r>
      <w:r w:rsidR="003914CC">
        <w:rPr>
          <w:rFonts w:cstheme="minorHAnsi"/>
          <w:i/>
          <w:sz w:val="24"/>
          <w:szCs w:val="24"/>
        </w:rPr>
        <w:t xml:space="preserve"> </w:t>
      </w:r>
      <w:r w:rsidR="00050578">
        <w:rPr>
          <w:rFonts w:cstheme="minorHAnsi"/>
          <w:i/>
          <w:sz w:val="24"/>
          <w:szCs w:val="24"/>
        </w:rPr>
        <w:t xml:space="preserve">obě tyto výzvy elegantně vyřešila a my </w:t>
      </w:r>
      <w:r w:rsidR="003914CC">
        <w:rPr>
          <w:rFonts w:cstheme="minorHAnsi"/>
          <w:i/>
          <w:sz w:val="24"/>
          <w:szCs w:val="24"/>
        </w:rPr>
        <w:t xml:space="preserve">jsme </w:t>
      </w:r>
      <w:r w:rsidR="00050578">
        <w:rPr>
          <w:rFonts w:cstheme="minorHAnsi"/>
          <w:i/>
          <w:sz w:val="24"/>
          <w:szCs w:val="24"/>
        </w:rPr>
        <w:t xml:space="preserve">díky </w:t>
      </w:r>
      <w:r w:rsidR="00B72D86">
        <w:rPr>
          <w:rFonts w:cstheme="minorHAnsi"/>
          <w:i/>
          <w:sz w:val="24"/>
          <w:szCs w:val="24"/>
        </w:rPr>
        <w:t xml:space="preserve">tomu </w:t>
      </w:r>
      <w:r w:rsidR="003914CC">
        <w:rPr>
          <w:rFonts w:cstheme="minorHAnsi"/>
          <w:i/>
          <w:sz w:val="24"/>
          <w:szCs w:val="24"/>
        </w:rPr>
        <w:t>našim zákazníkům opět blíže,</w:t>
      </w:r>
      <w:r w:rsidR="008C1D12" w:rsidRPr="00CA48F8">
        <w:rPr>
          <w:rFonts w:cstheme="minorHAnsi"/>
          <w:i/>
          <w:sz w:val="24"/>
          <w:szCs w:val="24"/>
        </w:rPr>
        <w:t xml:space="preserve">“ </w:t>
      </w:r>
      <w:r w:rsidR="003914CC">
        <w:rPr>
          <w:rFonts w:cstheme="minorHAnsi"/>
          <w:sz w:val="24"/>
          <w:szCs w:val="24"/>
        </w:rPr>
        <w:t>uvedl</w:t>
      </w:r>
      <w:r w:rsidR="00F64F79" w:rsidRPr="00CA48F8">
        <w:rPr>
          <w:rFonts w:cstheme="minorHAnsi"/>
          <w:sz w:val="24"/>
          <w:szCs w:val="24"/>
        </w:rPr>
        <w:t xml:space="preserve"> Petr Furch, </w:t>
      </w:r>
      <w:r w:rsidR="003914CC">
        <w:rPr>
          <w:rFonts w:cstheme="minorHAnsi"/>
          <w:sz w:val="24"/>
          <w:szCs w:val="24"/>
        </w:rPr>
        <w:t xml:space="preserve">generální ředitel </w:t>
      </w:r>
      <w:r w:rsidR="008C1D12" w:rsidRPr="00CA48F8">
        <w:rPr>
          <w:rFonts w:cstheme="minorHAnsi"/>
          <w:sz w:val="24"/>
          <w:szCs w:val="24"/>
        </w:rPr>
        <w:t>spole</w:t>
      </w:r>
      <w:r w:rsidR="00E204B3" w:rsidRPr="00CA48F8">
        <w:rPr>
          <w:rFonts w:cstheme="minorHAnsi"/>
          <w:sz w:val="24"/>
          <w:szCs w:val="24"/>
        </w:rPr>
        <w:t>čnosti Furch Guitars.</w:t>
      </w:r>
    </w:p>
    <w:p w:rsidR="00ED5A03" w:rsidRPr="00CA48F8" w:rsidRDefault="00E66116" w:rsidP="00CF799B">
      <w:pPr>
        <w:spacing w:before="240"/>
        <w:jc w:val="both"/>
        <w:rPr>
          <w:rFonts w:cstheme="minorHAnsi"/>
          <w:sz w:val="24"/>
          <w:szCs w:val="24"/>
        </w:rPr>
      </w:pPr>
      <w:r w:rsidRPr="00CA48F8">
        <w:rPr>
          <w:rFonts w:cstheme="minorHAnsi"/>
          <w:sz w:val="24"/>
          <w:szCs w:val="24"/>
        </w:rPr>
        <w:lastRenderedPageBreak/>
        <w:t>Kamenná prodejna</w:t>
      </w:r>
      <w:r w:rsidR="00ED5A03" w:rsidRPr="00CA48F8">
        <w:rPr>
          <w:rFonts w:cstheme="minorHAnsi"/>
          <w:sz w:val="24"/>
          <w:szCs w:val="24"/>
        </w:rPr>
        <w:t xml:space="preserve"> eshopu kytary.cz </w:t>
      </w:r>
      <w:r w:rsidR="0020667F" w:rsidRPr="00CA48F8">
        <w:rPr>
          <w:rFonts w:cstheme="minorHAnsi"/>
          <w:sz w:val="24"/>
          <w:szCs w:val="24"/>
        </w:rPr>
        <w:t>zač</w:t>
      </w:r>
      <w:r w:rsidR="00050578">
        <w:rPr>
          <w:rFonts w:cstheme="minorHAnsi"/>
          <w:sz w:val="24"/>
          <w:szCs w:val="24"/>
        </w:rPr>
        <w:t xml:space="preserve">íná </w:t>
      </w:r>
      <w:r w:rsidR="00050578" w:rsidRPr="00CA48F8">
        <w:rPr>
          <w:rFonts w:cstheme="minorHAnsi"/>
          <w:sz w:val="24"/>
          <w:szCs w:val="24"/>
        </w:rPr>
        <w:t xml:space="preserve">svým návštěvníkům </w:t>
      </w:r>
      <w:r w:rsidR="00050578">
        <w:rPr>
          <w:rFonts w:cstheme="minorHAnsi"/>
          <w:sz w:val="24"/>
          <w:szCs w:val="24"/>
        </w:rPr>
        <w:t xml:space="preserve">nabízet </w:t>
      </w:r>
      <w:r w:rsidR="0020667F" w:rsidRPr="00CA48F8">
        <w:rPr>
          <w:rFonts w:cstheme="minorHAnsi"/>
          <w:sz w:val="24"/>
          <w:szCs w:val="24"/>
        </w:rPr>
        <w:t xml:space="preserve">kytary Furch od dnešního dne. Vystavena </w:t>
      </w:r>
      <w:r w:rsidR="00050578">
        <w:rPr>
          <w:rFonts w:cstheme="minorHAnsi"/>
          <w:sz w:val="24"/>
          <w:szCs w:val="24"/>
        </w:rPr>
        <w:t xml:space="preserve">je </w:t>
      </w:r>
      <w:r w:rsidR="0020667F" w:rsidRPr="00CA48F8">
        <w:rPr>
          <w:rFonts w:cstheme="minorHAnsi"/>
          <w:sz w:val="24"/>
          <w:szCs w:val="24"/>
        </w:rPr>
        <w:t>většina</w:t>
      </w:r>
      <w:r w:rsidR="00ED5A03" w:rsidRPr="00CA48F8">
        <w:rPr>
          <w:rFonts w:cstheme="minorHAnsi"/>
          <w:sz w:val="24"/>
          <w:szCs w:val="24"/>
        </w:rPr>
        <w:t xml:space="preserve"> </w:t>
      </w:r>
      <w:r w:rsidR="00050578">
        <w:rPr>
          <w:rFonts w:cstheme="minorHAnsi"/>
          <w:sz w:val="24"/>
          <w:szCs w:val="24"/>
        </w:rPr>
        <w:t xml:space="preserve">výrobků </w:t>
      </w:r>
      <w:r w:rsidR="00ED5A03" w:rsidRPr="00CA48F8">
        <w:rPr>
          <w:rFonts w:cstheme="minorHAnsi"/>
          <w:sz w:val="24"/>
          <w:szCs w:val="24"/>
        </w:rPr>
        <w:t>z řad akustických kytar</w:t>
      </w:r>
      <w:r w:rsidR="00216B0D">
        <w:rPr>
          <w:rFonts w:cstheme="minorHAnsi"/>
          <w:sz w:val="24"/>
          <w:szCs w:val="24"/>
        </w:rPr>
        <w:t xml:space="preserve"> a</w:t>
      </w:r>
      <w:r w:rsidR="00216B0D" w:rsidRPr="00CA48F8">
        <w:rPr>
          <w:rFonts w:cstheme="minorHAnsi"/>
          <w:sz w:val="24"/>
          <w:szCs w:val="24"/>
        </w:rPr>
        <w:t> </w:t>
      </w:r>
      <w:bookmarkStart w:id="0" w:name="_GoBack"/>
      <w:bookmarkEnd w:id="0"/>
      <w:r w:rsidR="00BB2016">
        <w:rPr>
          <w:rFonts w:cstheme="minorHAnsi"/>
          <w:sz w:val="24"/>
          <w:szCs w:val="24"/>
        </w:rPr>
        <w:t>bas</w:t>
      </w:r>
      <w:r w:rsidR="00ED5A03" w:rsidRPr="00CA48F8">
        <w:rPr>
          <w:rFonts w:cstheme="minorHAnsi"/>
          <w:sz w:val="24"/>
          <w:szCs w:val="24"/>
        </w:rPr>
        <w:t xml:space="preserve">, </w:t>
      </w:r>
      <w:r w:rsidR="00B72D86">
        <w:rPr>
          <w:rFonts w:cstheme="minorHAnsi"/>
          <w:sz w:val="24"/>
          <w:szCs w:val="24"/>
        </w:rPr>
        <w:t xml:space="preserve">které </w:t>
      </w:r>
      <w:r w:rsidR="00ED5A03" w:rsidRPr="00CA48F8">
        <w:rPr>
          <w:rFonts w:cstheme="minorHAnsi"/>
          <w:sz w:val="24"/>
          <w:szCs w:val="24"/>
        </w:rPr>
        <w:t xml:space="preserve">si </w:t>
      </w:r>
      <w:r w:rsidR="0020667F" w:rsidRPr="00CA48F8">
        <w:rPr>
          <w:rFonts w:cstheme="minorHAnsi"/>
          <w:sz w:val="24"/>
          <w:szCs w:val="24"/>
        </w:rPr>
        <w:t xml:space="preserve">zájemci </w:t>
      </w:r>
      <w:r w:rsidR="00050578">
        <w:rPr>
          <w:rFonts w:cstheme="minorHAnsi"/>
          <w:sz w:val="24"/>
          <w:szCs w:val="24"/>
        </w:rPr>
        <w:t xml:space="preserve">mohou </w:t>
      </w:r>
      <w:r w:rsidR="00F27E8C">
        <w:rPr>
          <w:rFonts w:cstheme="minorHAnsi"/>
          <w:sz w:val="24"/>
          <w:szCs w:val="24"/>
        </w:rPr>
        <w:t xml:space="preserve">osobně </w:t>
      </w:r>
      <w:r w:rsidR="00050578">
        <w:rPr>
          <w:rFonts w:cstheme="minorHAnsi"/>
          <w:sz w:val="24"/>
          <w:szCs w:val="24"/>
        </w:rPr>
        <w:t xml:space="preserve">důkladně </w:t>
      </w:r>
      <w:r w:rsidR="00ED5A03" w:rsidRPr="00CA48F8">
        <w:rPr>
          <w:rFonts w:cstheme="minorHAnsi"/>
          <w:sz w:val="24"/>
          <w:szCs w:val="24"/>
        </w:rPr>
        <w:t>vyzkoušet.</w:t>
      </w:r>
      <w:r w:rsidR="00ED5A03" w:rsidRPr="00CA48F8">
        <w:rPr>
          <w:rFonts w:cstheme="minorHAnsi"/>
          <w:i/>
          <w:sz w:val="24"/>
          <w:szCs w:val="24"/>
        </w:rPr>
        <w:t xml:space="preserve"> </w:t>
      </w:r>
      <w:r w:rsidR="00B72D86">
        <w:rPr>
          <w:rFonts w:cstheme="minorHAnsi"/>
          <w:sz w:val="24"/>
          <w:szCs w:val="24"/>
        </w:rPr>
        <w:t>Na místě se jim</w:t>
      </w:r>
      <w:r w:rsidR="0069210B" w:rsidRPr="00CA48F8">
        <w:rPr>
          <w:rFonts w:cstheme="minorHAnsi"/>
          <w:sz w:val="24"/>
          <w:szCs w:val="24"/>
        </w:rPr>
        <w:t xml:space="preserve"> </w:t>
      </w:r>
      <w:r w:rsidR="00050578">
        <w:rPr>
          <w:rFonts w:cstheme="minorHAnsi"/>
          <w:sz w:val="24"/>
          <w:szCs w:val="24"/>
        </w:rPr>
        <w:t xml:space="preserve">navíc </w:t>
      </w:r>
      <w:r w:rsidR="0069210B" w:rsidRPr="00CA48F8">
        <w:rPr>
          <w:rFonts w:cstheme="minorHAnsi"/>
          <w:sz w:val="24"/>
          <w:szCs w:val="24"/>
        </w:rPr>
        <w:t xml:space="preserve">bude </w:t>
      </w:r>
      <w:r w:rsidR="00B72D86">
        <w:rPr>
          <w:rFonts w:cstheme="minorHAnsi"/>
          <w:sz w:val="24"/>
          <w:szCs w:val="24"/>
        </w:rPr>
        <w:t xml:space="preserve">věnovat </w:t>
      </w:r>
      <w:r w:rsidR="00016F91">
        <w:rPr>
          <w:rFonts w:cstheme="minorHAnsi"/>
          <w:sz w:val="24"/>
          <w:szCs w:val="24"/>
        </w:rPr>
        <w:t xml:space="preserve">speciálně </w:t>
      </w:r>
      <w:r w:rsidR="00ED5A03" w:rsidRPr="00CA48F8">
        <w:rPr>
          <w:rFonts w:cstheme="minorHAnsi"/>
          <w:sz w:val="24"/>
          <w:szCs w:val="24"/>
        </w:rPr>
        <w:t xml:space="preserve">vyškolený tým </w:t>
      </w:r>
      <w:r w:rsidR="0069210B" w:rsidRPr="00CA48F8">
        <w:rPr>
          <w:rFonts w:cstheme="minorHAnsi"/>
          <w:sz w:val="24"/>
          <w:szCs w:val="24"/>
        </w:rPr>
        <w:t xml:space="preserve">prodejců, </w:t>
      </w:r>
      <w:r w:rsidR="00050578">
        <w:rPr>
          <w:rFonts w:cstheme="minorHAnsi"/>
          <w:sz w:val="24"/>
          <w:szCs w:val="24"/>
        </w:rPr>
        <w:t xml:space="preserve">který </w:t>
      </w:r>
      <w:r w:rsidR="0069210B" w:rsidRPr="00CA48F8">
        <w:rPr>
          <w:rFonts w:cstheme="minorHAnsi"/>
          <w:sz w:val="24"/>
          <w:szCs w:val="24"/>
        </w:rPr>
        <w:t>poskytne</w:t>
      </w:r>
      <w:r w:rsidR="00ED5A03" w:rsidRPr="00CA48F8">
        <w:rPr>
          <w:rFonts w:cstheme="minorHAnsi"/>
          <w:sz w:val="24"/>
          <w:szCs w:val="24"/>
        </w:rPr>
        <w:t xml:space="preserve"> stejnou úroveň služeb, na </w:t>
      </w:r>
      <w:r w:rsidR="00F27E8C">
        <w:rPr>
          <w:rFonts w:cstheme="minorHAnsi"/>
          <w:sz w:val="24"/>
          <w:szCs w:val="24"/>
        </w:rPr>
        <w:t xml:space="preserve">jakou </w:t>
      </w:r>
      <w:r w:rsidR="00ED5A03" w:rsidRPr="00CA48F8">
        <w:rPr>
          <w:rFonts w:cstheme="minorHAnsi"/>
          <w:sz w:val="24"/>
          <w:szCs w:val="24"/>
        </w:rPr>
        <w:t xml:space="preserve">byli </w:t>
      </w:r>
      <w:r w:rsidR="00AA504A" w:rsidRPr="00CA48F8">
        <w:rPr>
          <w:rFonts w:cstheme="minorHAnsi"/>
          <w:sz w:val="24"/>
          <w:szCs w:val="24"/>
        </w:rPr>
        <w:t>zákazníci Furch</w:t>
      </w:r>
      <w:r w:rsidR="00016F91">
        <w:rPr>
          <w:rFonts w:cstheme="minorHAnsi"/>
          <w:sz w:val="24"/>
          <w:szCs w:val="24"/>
        </w:rPr>
        <w:t>u</w:t>
      </w:r>
      <w:r w:rsidR="00ED5A03" w:rsidRPr="00CA48F8">
        <w:rPr>
          <w:rFonts w:cstheme="minorHAnsi"/>
          <w:sz w:val="24"/>
          <w:szCs w:val="24"/>
        </w:rPr>
        <w:t xml:space="preserve"> </w:t>
      </w:r>
      <w:r w:rsidR="00F27E8C">
        <w:rPr>
          <w:rFonts w:cstheme="minorHAnsi"/>
          <w:sz w:val="24"/>
          <w:szCs w:val="24"/>
        </w:rPr>
        <w:t xml:space="preserve">dosud </w:t>
      </w:r>
      <w:r w:rsidR="00ED5A03" w:rsidRPr="00CA48F8">
        <w:rPr>
          <w:rFonts w:cstheme="minorHAnsi"/>
          <w:sz w:val="24"/>
          <w:szCs w:val="24"/>
        </w:rPr>
        <w:t>zvyklí</w:t>
      </w:r>
      <w:r w:rsidR="00F27E8C">
        <w:rPr>
          <w:rFonts w:cstheme="minorHAnsi"/>
          <w:sz w:val="24"/>
          <w:szCs w:val="24"/>
        </w:rPr>
        <w:t xml:space="preserve"> z firemní prodejny</w:t>
      </w:r>
      <w:r w:rsidR="00ED5A03" w:rsidRPr="00CA48F8">
        <w:rPr>
          <w:rFonts w:cstheme="minorHAnsi"/>
          <w:sz w:val="24"/>
          <w:szCs w:val="24"/>
        </w:rPr>
        <w:t xml:space="preserve">. </w:t>
      </w:r>
      <w:r w:rsidR="00050578">
        <w:rPr>
          <w:rFonts w:cstheme="minorHAnsi"/>
          <w:sz w:val="24"/>
          <w:szCs w:val="24"/>
        </w:rPr>
        <w:t xml:space="preserve">Kromě </w:t>
      </w:r>
      <w:r w:rsidR="00F27E8C">
        <w:rPr>
          <w:rFonts w:cstheme="minorHAnsi"/>
          <w:sz w:val="24"/>
          <w:szCs w:val="24"/>
        </w:rPr>
        <w:t xml:space="preserve">samotných </w:t>
      </w:r>
      <w:r w:rsidR="00AA504A" w:rsidRPr="00CA48F8">
        <w:rPr>
          <w:rFonts w:cstheme="minorHAnsi"/>
          <w:sz w:val="24"/>
          <w:szCs w:val="24"/>
        </w:rPr>
        <w:t xml:space="preserve">kytar si </w:t>
      </w:r>
      <w:r w:rsidR="00F27E8C">
        <w:rPr>
          <w:rFonts w:cstheme="minorHAnsi"/>
          <w:sz w:val="24"/>
          <w:szCs w:val="24"/>
        </w:rPr>
        <w:t xml:space="preserve">v brněnské prodejně kytary.cz </w:t>
      </w:r>
      <w:r w:rsidR="00050578">
        <w:rPr>
          <w:rFonts w:cstheme="minorHAnsi"/>
          <w:sz w:val="24"/>
          <w:szCs w:val="24"/>
        </w:rPr>
        <w:t xml:space="preserve">mohou </w:t>
      </w:r>
      <w:r w:rsidR="00F27E8C">
        <w:rPr>
          <w:rFonts w:cstheme="minorHAnsi"/>
          <w:sz w:val="24"/>
          <w:szCs w:val="24"/>
        </w:rPr>
        <w:t xml:space="preserve">návštěvníci </w:t>
      </w:r>
      <w:r w:rsidR="0054379B" w:rsidRPr="00CA48F8">
        <w:rPr>
          <w:rFonts w:cstheme="minorHAnsi"/>
          <w:sz w:val="24"/>
          <w:szCs w:val="24"/>
        </w:rPr>
        <w:t>vyb</w:t>
      </w:r>
      <w:r w:rsidR="00F27E8C">
        <w:rPr>
          <w:rFonts w:cstheme="minorHAnsi"/>
          <w:sz w:val="24"/>
          <w:szCs w:val="24"/>
        </w:rPr>
        <w:t>í</w:t>
      </w:r>
      <w:r w:rsidR="0054379B" w:rsidRPr="00CA48F8">
        <w:rPr>
          <w:rFonts w:cstheme="minorHAnsi"/>
          <w:sz w:val="24"/>
          <w:szCs w:val="24"/>
        </w:rPr>
        <w:t>rat i z</w:t>
      </w:r>
      <w:r w:rsidR="00050578">
        <w:rPr>
          <w:rFonts w:cstheme="minorHAnsi"/>
          <w:sz w:val="24"/>
          <w:szCs w:val="24"/>
        </w:rPr>
        <w:t>e</w:t>
      </w:r>
      <w:r w:rsidR="0054379B" w:rsidRPr="00CA48F8">
        <w:rPr>
          <w:rFonts w:cstheme="minorHAnsi"/>
          <w:sz w:val="24"/>
          <w:szCs w:val="24"/>
        </w:rPr>
        <w:t xml:space="preserve"> široké</w:t>
      </w:r>
      <w:r w:rsidR="00ED5A03" w:rsidRPr="00CA48F8">
        <w:rPr>
          <w:rFonts w:cstheme="minorHAnsi"/>
          <w:sz w:val="24"/>
          <w:szCs w:val="24"/>
        </w:rPr>
        <w:t xml:space="preserve"> nabídky doplňkového sortimentu v podobě </w:t>
      </w:r>
      <w:r w:rsidR="007C418E" w:rsidRPr="00CA48F8">
        <w:rPr>
          <w:rFonts w:cstheme="minorHAnsi"/>
          <w:sz w:val="24"/>
          <w:szCs w:val="24"/>
        </w:rPr>
        <w:t xml:space="preserve">obalů, strun, </w:t>
      </w:r>
      <w:r w:rsidR="00A43035" w:rsidRPr="00CA48F8">
        <w:rPr>
          <w:rFonts w:cstheme="minorHAnsi"/>
          <w:sz w:val="24"/>
          <w:szCs w:val="24"/>
        </w:rPr>
        <w:t>trsátek</w:t>
      </w:r>
      <w:r w:rsidR="00050578">
        <w:rPr>
          <w:rFonts w:cstheme="minorHAnsi"/>
          <w:sz w:val="24"/>
          <w:szCs w:val="24"/>
        </w:rPr>
        <w:t>, efektů, ladiček, stojanů</w:t>
      </w:r>
      <w:r w:rsidR="00A43035" w:rsidRPr="00CA48F8">
        <w:rPr>
          <w:rFonts w:cstheme="minorHAnsi"/>
          <w:sz w:val="24"/>
          <w:szCs w:val="24"/>
        </w:rPr>
        <w:t xml:space="preserve"> </w:t>
      </w:r>
      <w:r w:rsidR="00050578">
        <w:rPr>
          <w:rFonts w:cstheme="minorHAnsi"/>
          <w:sz w:val="24"/>
          <w:szCs w:val="24"/>
        </w:rPr>
        <w:t>a mnoha dalšího hudebního příslušenství.</w:t>
      </w:r>
    </w:p>
    <w:p w:rsidR="00F26CA1" w:rsidRPr="00F26CA1" w:rsidRDefault="00F26CA1" w:rsidP="00F26CA1">
      <w:pPr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Pr="00F26CA1">
        <w:rPr>
          <w:rFonts w:cstheme="minorHAnsi"/>
          <w:b/>
          <w:sz w:val="20"/>
          <w:szCs w:val="20"/>
        </w:rPr>
        <w:t>O společnosti Furch</w:t>
      </w:r>
      <w:r w:rsidR="008F7D6E">
        <w:rPr>
          <w:rFonts w:cstheme="minorHAnsi"/>
          <w:b/>
          <w:sz w:val="20"/>
          <w:szCs w:val="20"/>
        </w:rPr>
        <w:t xml:space="preserve"> Guitars</w:t>
      </w:r>
    </w:p>
    <w:p w:rsidR="000349C6" w:rsidRPr="00F26CA1" w:rsidRDefault="00BB2016" w:rsidP="00F26CA1">
      <w:pPr>
        <w:spacing w:line="240" w:lineRule="auto"/>
        <w:jc w:val="both"/>
        <w:rPr>
          <w:rFonts w:cstheme="minorHAnsi"/>
          <w:sz w:val="24"/>
          <w:szCs w:val="24"/>
        </w:rPr>
      </w:pPr>
      <w:r w:rsidRPr="00BB2016">
        <w:rPr>
          <w:rFonts w:cstheme="minorHAns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 nachází ve Velkých Němčicích v blízkosti Brna. Furch úspěšně spojuje dlouholeté know-how z oblasti ruční výroby kytar s nejmodernějšími výrobními procesy, technologiemi a vlastními inovacemi, díky čemuž do</w:t>
      </w:r>
      <w:r w:rsidR="00BF348A">
        <w:rPr>
          <w:rFonts w:cstheme="minorHAnsi"/>
          <w:sz w:val="20"/>
          <w:szCs w:val="20"/>
        </w:rPr>
        <w:t>dává na trh prémiové nástroje s</w:t>
      </w:r>
      <w:r w:rsidR="00BF348A" w:rsidRPr="00BF348A">
        <w:rPr>
          <w:rFonts w:cstheme="minorHAnsi"/>
          <w:sz w:val="20"/>
          <w:szCs w:val="20"/>
        </w:rPr>
        <w:t> </w:t>
      </w:r>
      <w:r w:rsidRPr="00BB2016">
        <w:rPr>
          <w:rFonts w:cstheme="minorHAnsi"/>
          <w:sz w:val="20"/>
          <w:szCs w:val="20"/>
        </w:rPr>
        <w:t>vynikajícími akustickými i materiálovými parametry. Furch dodává své nástroje s tříletou zárukou do 32 zemí na pěti světových kontinentech, zaměstnává přes 60 špičkových nástrojářů a ročně produkuje více než 6 000 kytar, které využívá např. Calum Graham, Glen Hansard, Suzanne Vega, Zdeněk Bína, František Černý či David Koller.</w:t>
      </w:r>
      <w:r w:rsidR="008F7D6E">
        <w:rPr>
          <w:rFonts w:cstheme="minorHAnsi"/>
          <w:sz w:val="20"/>
          <w:szCs w:val="20"/>
        </w:rPr>
        <w:t xml:space="preserve"> Další informace lze najít na webu </w:t>
      </w:r>
      <w:hyperlink r:id="rId8" w:history="1">
        <w:r w:rsidR="008F7D6E" w:rsidRPr="009F6E8F">
          <w:rPr>
            <w:rStyle w:val="Hypertextovodkaz"/>
            <w:rFonts w:cstheme="minorHAnsi"/>
            <w:sz w:val="20"/>
            <w:szCs w:val="20"/>
          </w:rPr>
          <w:t>www.furch.cz/cz/</w:t>
        </w:r>
      </w:hyperlink>
      <w:r w:rsidR="008F7D6E">
        <w:rPr>
          <w:rFonts w:cstheme="minorHAnsi"/>
          <w:sz w:val="20"/>
          <w:szCs w:val="20"/>
        </w:rPr>
        <w:t>.</w:t>
      </w:r>
    </w:p>
    <w:p w:rsidR="000349C6" w:rsidRPr="00F26CA1" w:rsidRDefault="000349C6" w:rsidP="000349C6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F26CA1">
        <w:rPr>
          <w:rFonts w:asciiTheme="minorHAnsi" w:hAnsiTheme="minorHAnsi" w:cstheme="minorHAnsi"/>
          <w:sz w:val="20"/>
          <w:szCs w:val="20"/>
        </w:rPr>
        <w:t># # # KONEC ZPRÁVY # # #</w:t>
      </w:r>
    </w:p>
    <w:p w:rsidR="000349C6" w:rsidRPr="00F26CA1" w:rsidRDefault="000349C6" w:rsidP="000349C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0349C6" w:rsidRPr="00F26CA1" w:rsidRDefault="000349C6" w:rsidP="000349C6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F26CA1">
        <w:rPr>
          <w:rFonts w:asciiTheme="minorHAnsi" w:hAnsiTheme="minorHAnsi" w:cstheme="minorHAnsi"/>
          <w:b/>
          <w:sz w:val="20"/>
          <w:szCs w:val="20"/>
        </w:rPr>
        <w:t>Kontakt pro média:</w:t>
      </w:r>
    </w:p>
    <w:p w:rsidR="000349C6" w:rsidRPr="00F26CA1" w:rsidRDefault="00F26CA1" w:rsidP="003E3DD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0349C6" w:rsidRPr="003E3DD0">
        <w:rPr>
          <w:rFonts w:asciiTheme="minorHAnsi" w:hAnsiTheme="minorHAnsi" w:cstheme="minorHAnsi"/>
          <w:b/>
          <w:sz w:val="20"/>
          <w:szCs w:val="20"/>
        </w:rPr>
        <w:t>Klára Ariño</w:t>
      </w:r>
      <w:r w:rsidR="003E3DD0">
        <w:rPr>
          <w:rFonts w:asciiTheme="minorHAnsi" w:hAnsiTheme="minorHAnsi" w:cstheme="minorHAnsi"/>
          <w:sz w:val="20"/>
          <w:szCs w:val="20"/>
        </w:rPr>
        <w:t xml:space="preserve">, </w:t>
      </w:r>
      <w:r w:rsidR="000349C6" w:rsidRPr="00F26CA1">
        <w:rPr>
          <w:rFonts w:asciiTheme="minorHAnsi" w:hAnsiTheme="minorHAnsi" w:cstheme="minorHAnsi"/>
          <w:sz w:val="20"/>
          <w:szCs w:val="20"/>
        </w:rPr>
        <w:t>Account Manager</w:t>
      </w:r>
    </w:p>
    <w:p w:rsidR="003E3DD0" w:rsidRDefault="00360BDB" w:rsidP="003E3DD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9" w:history="1">
        <w:r w:rsidR="000349C6" w:rsidRPr="00F26CA1">
          <w:rPr>
            <w:rStyle w:val="Hypertextovodkaz"/>
            <w:rFonts w:asciiTheme="minorHAnsi" w:hAnsiTheme="minorHAnsi" w:cstheme="minorHAnsi"/>
            <w:sz w:val="20"/>
            <w:szCs w:val="20"/>
          </w:rPr>
          <w:t>klara.arino@moveup.cz</w:t>
        </w:r>
      </w:hyperlink>
    </w:p>
    <w:p w:rsidR="000349C6" w:rsidRPr="00F26CA1" w:rsidRDefault="000349C6" w:rsidP="003E3DD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26CA1">
        <w:rPr>
          <w:rFonts w:asciiTheme="minorHAnsi" w:hAnsiTheme="minorHAnsi" w:cstheme="minorHAnsi"/>
          <w:sz w:val="20"/>
          <w:szCs w:val="20"/>
        </w:rPr>
        <w:t>Tel.: +420 777 728 091</w:t>
      </w:r>
    </w:p>
    <w:p w:rsidR="000349C6" w:rsidRPr="00F26CA1" w:rsidRDefault="000349C6" w:rsidP="00CF799B">
      <w:pPr>
        <w:spacing w:before="240"/>
        <w:jc w:val="both"/>
        <w:rPr>
          <w:rFonts w:cstheme="minorHAnsi"/>
          <w:sz w:val="20"/>
          <w:szCs w:val="20"/>
        </w:rPr>
      </w:pPr>
    </w:p>
    <w:sectPr w:rsidR="000349C6" w:rsidRPr="00F26CA1" w:rsidSect="00CA48F8">
      <w:headerReference w:type="even" r:id="rId10"/>
      <w:headerReference w:type="default" r:id="rId11"/>
      <w:footerReference w:type="default" r:id="rId12"/>
      <w:pgSz w:w="11906" w:h="16838"/>
      <w:pgMar w:top="4536" w:right="1416" w:bottom="1418" w:left="2835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DB" w:rsidRDefault="00360BDB" w:rsidP="000A2293">
      <w:pPr>
        <w:spacing w:after="0" w:line="240" w:lineRule="auto"/>
      </w:pPr>
      <w:r>
        <w:separator/>
      </w:r>
    </w:p>
  </w:endnote>
  <w:endnote w:type="continuationSeparator" w:id="0">
    <w:p w:rsidR="00360BDB" w:rsidRDefault="00360BDB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F8" w:rsidRPr="00F9492B" w:rsidRDefault="00CA48F8" w:rsidP="00CA48F8">
    <w:pPr>
      <w:pStyle w:val="Zpat"/>
      <w:rPr>
        <w:color w:val="808080" w:themeColor="background1" w:themeShade="80"/>
        <w:sz w:val="18"/>
        <w:szCs w:val="18"/>
      </w:rPr>
    </w:pPr>
    <w:r w:rsidRPr="00F9492B">
      <w:rPr>
        <w:color w:val="808080" w:themeColor="background1" w:themeShade="80"/>
        <w:sz w:val="18"/>
        <w:szCs w:val="18"/>
      </w:rPr>
      <w:t>Furch Guitars • Městečko 27, 691 63 Velké Němčice • tel.: +420 519 417 285 • email: info@furch.cz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DB" w:rsidRDefault="00360BDB" w:rsidP="000A2293">
      <w:pPr>
        <w:spacing w:after="0" w:line="240" w:lineRule="auto"/>
      </w:pPr>
      <w:r>
        <w:separator/>
      </w:r>
    </w:p>
  </w:footnote>
  <w:footnote w:type="continuationSeparator" w:id="0">
    <w:p w:rsidR="00360BDB" w:rsidRDefault="00360BDB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82" w:rsidRDefault="00BF348A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4.5pt;height:145.5pt">
          <v:imagedata r:id="rId1" o:title="šablona_hlavička_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93" w:rsidRDefault="00360BDB" w:rsidP="00360AB7">
    <w:pPr>
      <w:pStyle w:val="Zhlav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46.7pt;margin-top:-35.45pt;width:606pt;height:211.5pt;z-index:-251656192">
          <v:imagedata r:id="rId1" o:title="šablona_hlavička_2opt"/>
        </v:shape>
      </w:pict>
    </w:r>
    <w:r>
      <w:rPr>
        <w:noProof/>
        <w:lang w:eastAsia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-360.5pt;margin-top:407.9pt;width:558.55pt;height:115.9pt;rotation:270;z-index:-251658240" fillcolor="#f5f5f5" stroked="f">
          <v:shadow type="double" color="#868686" opacity=".5" color2="shadow add(102)" offset="-3pt,-3pt" offset2="-6pt,-6pt"/>
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<v:textpath style="font-family:&quot;Verdana&quot;;v-text-kern:t" trim="t" fitpath="t" string="TISKOVÁ ZPRÁV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>
      <o:colormru v:ext="edit" colors="#f9f9f9,#f0f0f0,#f5f5f5,#f7f7f7,#fafafa,#f8f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019"/>
    <w:rsid w:val="000052FE"/>
    <w:rsid w:val="0000612E"/>
    <w:rsid w:val="00006F29"/>
    <w:rsid w:val="0000796E"/>
    <w:rsid w:val="000122E5"/>
    <w:rsid w:val="00013188"/>
    <w:rsid w:val="00013359"/>
    <w:rsid w:val="00016F91"/>
    <w:rsid w:val="0002608A"/>
    <w:rsid w:val="00033CC9"/>
    <w:rsid w:val="000349C6"/>
    <w:rsid w:val="0003546B"/>
    <w:rsid w:val="000405DE"/>
    <w:rsid w:val="00042FCF"/>
    <w:rsid w:val="00043533"/>
    <w:rsid w:val="00050578"/>
    <w:rsid w:val="00051192"/>
    <w:rsid w:val="00054EBC"/>
    <w:rsid w:val="000554AF"/>
    <w:rsid w:val="00057BBD"/>
    <w:rsid w:val="00061ADB"/>
    <w:rsid w:val="0006220D"/>
    <w:rsid w:val="00067A26"/>
    <w:rsid w:val="000704AA"/>
    <w:rsid w:val="000722AA"/>
    <w:rsid w:val="00073C8A"/>
    <w:rsid w:val="00076AC0"/>
    <w:rsid w:val="00076AC5"/>
    <w:rsid w:val="00077CEC"/>
    <w:rsid w:val="00080B96"/>
    <w:rsid w:val="000832AD"/>
    <w:rsid w:val="00083CC5"/>
    <w:rsid w:val="00086609"/>
    <w:rsid w:val="00087954"/>
    <w:rsid w:val="00091666"/>
    <w:rsid w:val="00093467"/>
    <w:rsid w:val="00096CB9"/>
    <w:rsid w:val="000A2293"/>
    <w:rsid w:val="000B3566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34C"/>
    <w:rsid w:val="000D761E"/>
    <w:rsid w:val="000D764C"/>
    <w:rsid w:val="000E03E1"/>
    <w:rsid w:val="000E1D8B"/>
    <w:rsid w:val="000E3445"/>
    <w:rsid w:val="000F17F1"/>
    <w:rsid w:val="000F636D"/>
    <w:rsid w:val="00101484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35AC"/>
    <w:rsid w:val="00133D57"/>
    <w:rsid w:val="0013576E"/>
    <w:rsid w:val="00146C8C"/>
    <w:rsid w:val="00146FFA"/>
    <w:rsid w:val="001505CD"/>
    <w:rsid w:val="00152D96"/>
    <w:rsid w:val="00154871"/>
    <w:rsid w:val="00155D1E"/>
    <w:rsid w:val="001568C2"/>
    <w:rsid w:val="0016246E"/>
    <w:rsid w:val="00172D37"/>
    <w:rsid w:val="00172EC6"/>
    <w:rsid w:val="00175665"/>
    <w:rsid w:val="00175AC8"/>
    <w:rsid w:val="001830B5"/>
    <w:rsid w:val="00183366"/>
    <w:rsid w:val="001840C4"/>
    <w:rsid w:val="00184CFD"/>
    <w:rsid w:val="00186504"/>
    <w:rsid w:val="0019022A"/>
    <w:rsid w:val="001920F7"/>
    <w:rsid w:val="001A3561"/>
    <w:rsid w:val="001A6173"/>
    <w:rsid w:val="001B3CC2"/>
    <w:rsid w:val="001C254D"/>
    <w:rsid w:val="001C7660"/>
    <w:rsid w:val="001D1913"/>
    <w:rsid w:val="001D2EFC"/>
    <w:rsid w:val="001D441F"/>
    <w:rsid w:val="001D5705"/>
    <w:rsid w:val="001F0AA6"/>
    <w:rsid w:val="001F2E9B"/>
    <w:rsid w:val="001F3417"/>
    <w:rsid w:val="001F798D"/>
    <w:rsid w:val="00204452"/>
    <w:rsid w:val="00205030"/>
    <w:rsid w:val="0020664F"/>
    <w:rsid w:val="0020667F"/>
    <w:rsid w:val="0020755A"/>
    <w:rsid w:val="00210066"/>
    <w:rsid w:val="0021307F"/>
    <w:rsid w:val="002158A4"/>
    <w:rsid w:val="00216B0D"/>
    <w:rsid w:val="00221788"/>
    <w:rsid w:val="0022244F"/>
    <w:rsid w:val="00225B68"/>
    <w:rsid w:val="0023602F"/>
    <w:rsid w:val="0024187F"/>
    <w:rsid w:val="00241B94"/>
    <w:rsid w:val="002432A2"/>
    <w:rsid w:val="00246BBE"/>
    <w:rsid w:val="00254A74"/>
    <w:rsid w:val="00256279"/>
    <w:rsid w:val="00257009"/>
    <w:rsid w:val="00263B81"/>
    <w:rsid w:val="0027780D"/>
    <w:rsid w:val="00281CEE"/>
    <w:rsid w:val="002857D2"/>
    <w:rsid w:val="00290C95"/>
    <w:rsid w:val="00293F0C"/>
    <w:rsid w:val="002A1EC7"/>
    <w:rsid w:val="002A2262"/>
    <w:rsid w:val="002A4933"/>
    <w:rsid w:val="002A5B5A"/>
    <w:rsid w:val="002B1DD7"/>
    <w:rsid w:val="002C05FD"/>
    <w:rsid w:val="002C1DFD"/>
    <w:rsid w:val="002C3F04"/>
    <w:rsid w:val="002C4385"/>
    <w:rsid w:val="002D0395"/>
    <w:rsid w:val="002E0EBB"/>
    <w:rsid w:val="002F12BA"/>
    <w:rsid w:val="002F1F53"/>
    <w:rsid w:val="002F72D0"/>
    <w:rsid w:val="00305979"/>
    <w:rsid w:val="00306049"/>
    <w:rsid w:val="003136C1"/>
    <w:rsid w:val="00316F11"/>
    <w:rsid w:val="00320F94"/>
    <w:rsid w:val="00322DA1"/>
    <w:rsid w:val="00325790"/>
    <w:rsid w:val="0032647B"/>
    <w:rsid w:val="00335953"/>
    <w:rsid w:val="00337756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7D7B"/>
    <w:rsid w:val="00372E31"/>
    <w:rsid w:val="00377289"/>
    <w:rsid w:val="0038017C"/>
    <w:rsid w:val="003804F1"/>
    <w:rsid w:val="00382DD5"/>
    <w:rsid w:val="003857FD"/>
    <w:rsid w:val="00387E88"/>
    <w:rsid w:val="003914CC"/>
    <w:rsid w:val="00392586"/>
    <w:rsid w:val="003A399D"/>
    <w:rsid w:val="003A5959"/>
    <w:rsid w:val="003B0954"/>
    <w:rsid w:val="003B51CF"/>
    <w:rsid w:val="003B563C"/>
    <w:rsid w:val="003B6CCB"/>
    <w:rsid w:val="003B72EF"/>
    <w:rsid w:val="003C460A"/>
    <w:rsid w:val="003D01E4"/>
    <w:rsid w:val="003D38A1"/>
    <w:rsid w:val="003D4191"/>
    <w:rsid w:val="003E3DD0"/>
    <w:rsid w:val="003F16F2"/>
    <w:rsid w:val="003F2EEA"/>
    <w:rsid w:val="003F40EE"/>
    <w:rsid w:val="003F7F38"/>
    <w:rsid w:val="00407BA8"/>
    <w:rsid w:val="0041551E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72D7"/>
    <w:rsid w:val="00441406"/>
    <w:rsid w:val="004431A3"/>
    <w:rsid w:val="004433DB"/>
    <w:rsid w:val="00444A51"/>
    <w:rsid w:val="0044568B"/>
    <w:rsid w:val="00453528"/>
    <w:rsid w:val="00455D15"/>
    <w:rsid w:val="0046241A"/>
    <w:rsid w:val="00466FC6"/>
    <w:rsid w:val="00467957"/>
    <w:rsid w:val="004740E2"/>
    <w:rsid w:val="00475600"/>
    <w:rsid w:val="004769EF"/>
    <w:rsid w:val="004807FB"/>
    <w:rsid w:val="00484771"/>
    <w:rsid w:val="004859C2"/>
    <w:rsid w:val="00486550"/>
    <w:rsid w:val="004A1001"/>
    <w:rsid w:val="004A172C"/>
    <w:rsid w:val="004A1DF0"/>
    <w:rsid w:val="004A7561"/>
    <w:rsid w:val="004B06DA"/>
    <w:rsid w:val="004B15BA"/>
    <w:rsid w:val="004B3F5B"/>
    <w:rsid w:val="004B516D"/>
    <w:rsid w:val="004B6867"/>
    <w:rsid w:val="004B75F6"/>
    <w:rsid w:val="004C5FDB"/>
    <w:rsid w:val="004D38D1"/>
    <w:rsid w:val="004D6DCA"/>
    <w:rsid w:val="004E235D"/>
    <w:rsid w:val="004E3437"/>
    <w:rsid w:val="004E4944"/>
    <w:rsid w:val="004E5F40"/>
    <w:rsid w:val="004F3A21"/>
    <w:rsid w:val="00500684"/>
    <w:rsid w:val="00505A11"/>
    <w:rsid w:val="00511375"/>
    <w:rsid w:val="00514EBC"/>
    <w:rsid w:val="00515F28"/>
    <w:rsid w:val="00527173"/>
    <w:rsid w:val="00536A4A"/>
    <w:rsid w:val="00537F40"/>
    <w:rsid w:val="0054379B"/>
    <w:rsid w:val="00552532"/>
    <w:rsid w:val="0055371B"/>
    <w:rsid w:val="00557A68"/>
    <w:rsid w:val="0056066F"/>
    <w:rsid w:val="00571CC3"/>
    <w:rsid w:val="00573C16"/>
    <w:rsid w:val="00575242"/>
    <w:rsid w:val="005862DA"/>
    <w:rsid w:val="00586A51"/>
    <w:rsid w:val="00587AD9"/>
    <w:rsid w:val="0059307F"/>
    <w:rsid w:val="00594A9F"/>
    <w:rsid w:val="0059646A"/>
    <w:rsid w:val="005A1969"/>
    <w:rsid w:val="005A4768"/>
    <w:rsid w:val="005A50B4"/>
    <w:rsid w:val="005A5F56"/>
    <w:rsid w:val="005B02A6"/>
    <w:rsid w:val="005B1C6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DD4"/>
    <w:rsid w:val="005D00D9"/>
    <w:rsid w:val="005D256B"/>
    <w:rsid w:val="005D54D4"/>
    <w:rsid w:val="005E1D64"/>
    <w:rsid w:val="005E2772"/>
    <w:rsid w:val="005E28FD"/>
    <w:rsid w:val="005E75A3"/>
    <w:rsid w:val="005F0C1B"/>
    <w:rsid w:val="005F1470"/>
    <w:rsid w:val="005F4058"/>
    <w:rsid w:val="00601D21"/>
    <w:rsid w:val="00601DB7"/>
    <w:rsid w:val="006054BA"/>
    <w:rsid w:val="00605E79"/>
    <w:rsid w:val="00607E85"/>
    <w:rsid w:val="00616F75"/>
    <w:rsid w:val="00623030"/>
    <w:rsid w:val="0062462F"/>
    <w:rsid w:val="006350AB"/>
    <w:rsid w:val="00636E33"/>
    <w:rsid w:val="00637020"/>
    <w:rsid w:val="00640737"/>
    <w:rsid w:val="006532B8"/>
    <w:rsid w:val="00681EE0"/>
    <w:rsid w:val="00684DE4"/>
    <w:rsid w:val="00686974"/>
    <w:rsid w:val="0069210B"/>
    <w:rsid w:val="00692428"/>
    <w:rsid w:val="00692A81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F3E"/>
    <w:rsid w:val="006B7967"/>
    <w:rsid w:val="006C3373"/>
    <w:rsid w:val="006C5192"/>
    <w:rsid w:val="006D13DA"/>
    <w:rsid w:val="006D3663"/>
    <w:rsid w:val="006D7DF8"/>
    <w:rsid w:val="006E43B4"/>
    <w:rsid w:val="006E52C1"/>
    <w:rsid w:val="006E6C41"/>
    <w:rsid w:val="006E76ED"/>
    <w:rsid w:val="006F25FA"/>
    <w:rsid w:val="006F5FC0"/>
    <w:rsid w:val="006F686F"/>
    <w:rsid w:val="00701D23"/>
    <w:rsid w:val="0070314A"/>
    <w:rsid w:val="00710E94"/>
    <w:rsid w:val="00711E81"/>
    <w:rsid w:val="007208C3"/>
    <w:rsid w:val="00720ADB"/>
    <w:rsid w:val="00731715"/>
    <w:rsid w:val="0073204F"/>
    <w:rsid w:val="007342BB"/>
    <w:rsid w:val="0073695D"/>
    <w:rsid w:val="007374A8"/>
    <w:rsid w:val="00740686"/>
    <w:rsid w:val="00741D9B"/>
    <w:rsid w:val="00742842"/>
    <w:rsid w:val="00760388"/>
    <w:rsid w:val="00765FDE"/>
    <w:rsid w:val="00770916"/>
    <w:rsid w:val="00772936"/>
    <w:rsid w:val="007747AC"/>
    <w:rsid w:val="0078092C"/>
    <w:rsid w:val="00784507"/>
    <w:rsid w:val="0079172D"/>
    <w:rsid w:val="00793551"/>
    <w:rsid w:val="0079597F"/>
    <w:rsid w:val="007959C0"/>
    <w:rsid w:val="00796B43"/>
    <w:rsid w:val="00796BE7"/>
    <w:rsid w:val="00796F24"/>
    <w:rsid w:val="007A1988"/>
    <w:rsid w:val="007A33FD"/>
    <w:rsid w:val="007A716F"/>
    <w:rsid w:val="007B0C93"/>
    <w:rsid w:val="007C2E00"/>
    <w:rsid w:val="007C3A11"/>
    <w:rsid w:val="007C418E"/>
    <w:rsid w:val="007C6906"/>
    <w:rsid w:val="007C6D6D"/>
    <w:rsid w:val="007C7BC0"/>
    <w:rsid w:val="007D6231"/>
    <w:rsid w:val="007E4652"/>
    <w:rsid w:val="007E4FD5"/>
    <w:rsid w:val="007E526F"/>
    <w:rsid w:val="007F33D1"/>
    <w:rsid w:val="007F398D"/>
    <w:rsid w:val="007F3ACD"/>
    <w:rsid w:val="00804A81"/>
    <w:rsid w:val="00805E1D"/>
    <w:rsid w:val="00812B03"/>
    <w:rsid w:val="00813D60"/>
    <w:rsid w:val="00821947"/>
    <w:rsid w:val="00822107"/>
    <w:rsid w:val="00825D76"/>
    <w:rsid w:val="008278E4"/>
    <w:rsid w:val="008518DB"/>
    <w:rsid w:val="0085448E"/>
    <w:rsid w:val="00854EC1"/>
    <w:rsid w:val="00862EBB"/>
    <w:rsid w:val="008656A1"/>
    <w:rsid w:val="00871DFE"/>
    <w:rsid w:val="00886DD3"/>
    <w:rsid w:val="00887CE0"/>
    <w:rsid w:val="00891866"/>
    <w:rsid w:val="00895FBF"/>
    <w:rsid w:val="008A1F1C"/>
    <w:rsid w:val="008A43B4"/>
    <w:rsid w:val="008A4AE8"/>
    <w:rsid w:val="008A5DAD"/>
    <w:rsid w:val="008A7F87"/>
    <w:rsid w:val="008B687A"/>
    <w:rsid w:val="008B6CE1"/>
    <w:rsid w:val="008B73E0"/>
    <w:rsid w:val="008C132D"/>
    <w:rsid w:val="008C1D12"/>
    <w:rsid w:val="008C5D36"/>
    <w:rsid w:val="008C6E97"/>
    <w:rsid w:val="008D180E"/>
    <w:rsid w:val="008D1DC6"/>
    <w:rsid w:val="008D72C7"/>
    <w:rsid w:val="008E6933"/>
    <w:rsid w:val="008F09F0"/>
    <w:rsid w:val="008F1292"/>
    <w:rsid w:val="008F2DA1"/>
    <w:rsid w:val="008F33C2"/>
    <w:rsid w:val="008F5243"/>
    <w:rsid w:val="008F5B9A"/>
    <w:rsid w:val="008F5CEC"/>
    <w:rsid w:val="008F7D6E"/>
    <w:rsid w:val="00904B5A"/>
    <w:rsid w:val="00905D73"/>
    <w:rsid w:val="0090675B"/>
    <w:rsid w:val="0091055D"/>
    <w:rsid w:val="00912471"/>
    <w:rsid w:val="00916DC4"/>
    <w:rsid w:val="009244F0"/>
    <w:rsid w:val="009272FE"/>
    <w:rsid w:val="00930BA7"/>
    <w:rsid w:val="0093657D"/>
    <w:rsid w:val="00937D54"/>
    <w:rsid w:val="00941227"/>
    <w:rsid w:val="00942A3C"/>
    <w:rsid w:val="00945DFC"/>
    <w:rsid w:val="009479CB"/>
    <w:rsid w:val="009526BF"/>
    <w:rsid w:val="00954A9E"/>
    <w:rsid w:val="009610BD"/>
    <w:rsid w:val="00962BDA"/>
    <w:rsid w:val="00965F00"/>
    <w:rsid w:val="00971D63"/>
    <w:rsid w:val="009758F4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1019"/>
    <w:rsid w:val="009B24D4"/>
    <w:rsid w:val="009B265F"/>
    <w:rsid w:val="009B2E68"/>
    <w:rsid w:val="009C3550"/>
    <w:rsid w:val="009C714F"/>
    <w:rsid w:val="009D1170"/>
    <w:rsid w:val="009D2394"/>
    <w:rsid w:val="009D240F"/>
    <w:rsid w:val="009D54A2"/>
    <w:rsid w:val="009D5F1A"/>
    <w:rsid w:val="009E6A01"/>
    <w:rsid w:val="009F0866"/>
    <w:rsid w:val="009F20B9"/>
    <w:rsid w:val="009F4497"/>
    <w:rsid w:val="009F5DA6"/>
    <w:rsid w:val="00A027A7"/>
    <w:rsid w:val="00A27757"/>
    <w:rsid w:val="00A330D3"/>
    <w:rsid w:val="00A40382"/>
    <w:rsid w:val="00A40DBE"/>
    <w:rsid w:val="00A41E12"/>
    <w:rsid w:val="00A43035"/>
    <w:rsid w:val="00A457BE"/>
    <w:rsid w:val="00A653A2"/>
    <w:rsid w:val="00A65E11"/>
    <w:rsid w:val="00A7000A"/>
    <w:rsid w:val="00A71540"/>
    <w:rsid w:val="00A72EA4"/>
    <w:rsid w:val="00A82DB9"/>
    <w:rsid w:val="00A84204"/>
    <w:rsid w:val="00A93ED7"/>
    <w:rsid w:val="00A93F0C"/>
    <w:rsid w:val="00A93F94"/>
    <w:rsid w:val="00A95258"/>
    <w:rsid w:val="00AA504A"/>
    <w:rsid w:val="00AA72CD"/>
    <w:rsid w:val="00AA75B6"/>
    <w:rsid w:val="00AB0858"/>
    <w:rsid w:val="00AB3D1E"/>
    <w:rsid w:val="00AD4CBD"/>
    <w:rsid w:val="00AE0835"/>
    <w:rsid w:val="00AE09E9"/>
    <w:rsid w:val="00AE17AE"/>
    <w:rsid w:val="00AE1829"/>
    <w:rsid w:val="00AE1F3A"/>
    <w:rsid w:val="00AE2B10"/>
    <w:rsid w:val="00AE316F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D91"/>
    <w:rsid w:val="00B11DC9"/>
    <w:rsid w:val="00B120D7"/>
    <w:rsid w:val="00B15670"/>
    <w:rsid w:val="00B212E4"/>
    <w:rsid w:val="00B26543"/>
    <w:rsid w:val="00B36432"/>
    <w:rsid w:val="00B40C55"/>
    <w:rsid w:val="00B432BA"/>
    <w:rsid w:val="00B4710A"/>
    <w:rsid w:val="00B62F9E"/>
    <w:rsid w:val="00B64C96"/>
    <w:rsid w:val="00B729DB"/>
    <w:rsid w:val="00B72D86"/>
    <w:rsid w:val="00B73195"/>
    <w:rsid w:val="00B76777"/>
    <w:rsid w:val="00B90716"/>
    <w:rsid w:val="00B91351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C3404"/>
    <w:rsid w:val="00BC7199"/>
    <w:rsid w:val="00BC7C95"/>
    <w:rsid w:val="00BF1F2F"/>
    <w:rsid w:val="00BF348A"/>
    <w:rsid w:val="00BF7051"/>
    <w:rsid w:val="00C00421"/>
    <w:rsid w:val="00C03100"/>
    <w:rsid w:val="00C131EB"/>
    <w:rsid w:val="00C131EF"/>
    <w:rsid w:val="00C14415"/>
    <w:rsid w:val="00C16C6A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503A3"/>
    <w:rsid w:val="00C5099D"/>
    <w:rsid w:val="00C52FA4"/>
    <w:rsid w:val="00C5554A"/>
    <w:rsid w:val="00C57E1E"/>
    <w:rsid w:val="00C63354"/>
    <w:rsid w:val="00C70B0C"/>
    <w:rsid w:val="00C731BA"/>
    <w:rsid w:val="00C7588E"/>
    <w:rsid w:val="00C75A03"/>
    <w:rsid w:val="00C75A2B"/>
    <w:rsid w:val="00C84228"/>
    <w:rsid w:val="00C86A41"/>
    <w:rsid w:val="00C873C8"/>
    <w:rsid w:val="00CA0DF3"/>
    <w:rsid w:val="00CA48F8"/>
    <w:rsid w:val="00CA5C18"/>
    <w:rsid w:val="00CA7912"/>
    <w:rsid w:val="00CB21CA"/>
    <w:rsid w:val="00CB5BAA"/>
    <w:rsid w:val="00CC03CA"/>
    <w:rsid w:val="00CC2EA0"/>
    <w:rsid w:val="00CC52A5"/>
    <w:rsid w:val="00CD2B4C"/>
    <w:rsid w:val="00CE50AE"/>
    <w:rsid w:val="00CE5CBC"/>
    <w:rsid w:val="00CE641A"/>
    <w:rsid w:val="00CF289D"/>
    <w:rsid w:val="00CF799B"/>
    <w:rsid w:val="00CF7BFE"/>
    <w:rsid w:val="00D0168B"/>
    <w:rsid w:val="00D01758"/>
    <w:rsid w:val="00D02690"/>
    <w:rsid w:val="00D03535"/>
    <w:rsid w:val="00D06ABE"/>
    <w:rsid w:val="00D06AEF"/>
    <w:rsid w:val="00D079E1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31576"/>
    <w:rsid w:val="00D347E9"/>
    <w:rsid w:val="00D40E16"/>
    <w:rsid w:val="00D41BAD"/>
    <w:rsid w:val="00D444C4"/>
    <w:rsid w:val="00D549FB"/>
    <w:rsid w:val="00D62322"/>
    <w:rsid w:val="00D62628"/>
    <w:rsid w:val="00D643FE"/>
    <w:rsid w:val="00D64486"/>
    <w:rsid w:val="00D648F0"/>
    <w:rsid w:val="00D666D7"/>
    <w:rsid w:val="00D67337"/>
    <w:rsid w:val="00D70C67"/>
    <w:rsid w:val="00D76841"/>
    <w:rsid w:val="00D76E1C"/>
    <w:rsid w:val="00D82C52"/>
    <w:rsid w:val="00D85071"/>
    <w:rsid w:val="00D92B76"/>
    <w:rsid w:val="00DA0481"/>
    <w:rsid w:val="00DA1D1F"/>
    <w:rsid w:val="00DA2F6A"/>
    <w:rsid w:val="00DA3D29"/>
    <w:rsid w:val="00DB19B5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376"/>
    <w:rsid w:val="00DE48BC"/>
    <w:rsid w:val="00DF6FFE"/>
    <w:rsid w:val="00E02289"/>
    <w:rsid w:val="00E0292C"/>
    <w:rsid w:val="00E04178"/>
    <w:rsid w:val="00E04A9B"/>
    <w:rsid w:val="00E14D30"/>
    <w:rsid w:val="00E17315"/>
    <w:rsid w:val="00E17F28"/>
    <w:rsid w:val="00E204B3"/>
    <w:rsid w:val="00E22162"/>
    <w:rsid w:val="00E23C06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51E64"/>
    <w:rsid w:val="00E52487"/>
    <w:rsid w:val="00E525EE"/>
    <w:rsid w:val="00E56779"/>
    <w:rsid w:val="00E56AE8"/>
    <w:rsid w:val="00E57A49"/>
    <w:rsid w:val="00E63C88"/>
    <w:rsid w:val="00E63CCE"/>
    <w:rsid w:val="00E66116"/>
    <w:rsid w:val="00E71104"/>
    <w:rsid w:val="00E75BD8"/>
    <w:rsid w:val="00E75E8C"/>
    <w:rsid w:val="00E77C99"/>
    <w:rsid w:val="00E81F9C"/>
    <w:rsid w:val="00E8338A"/>
    <w:rsid w:val="00E8456E"/>
    <w:rsid w:val="00E9476B"/>
    <w:rsid w:val="00E966C9"/>
    <w:rsid w:val="00E96D6E"/>
    <w:rsid w:val="00E97794"/>
    <w:rsid w:val="00EA12DF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657E"/>
    <w:rsid w:val="00EC71F5"/>
    <w:rsid w:val="00EC723C"/>
    <w:rsid w:val="00ED048A"/>
    <w:rsid w:val="00ED5A0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A7C"/>
    <w:rsid w:val="00F060B0"/>
    <w:rsid w:val="00F11FDD"/>
    <w:rsid w:val="00F1454E"/>
    <w:rsid w:val="00F15344"/>
    <w:rsid w:val="00F16D3A"/>
    <w:rsid w:val="00F2675A"/>
    <w:rsid w:val="00F26CA1"/>
    <w:rsid w:val="00F27E8C"/>
    <w:rsid w:val="00F31BAC"/>
    <w:rsid w:val="00F34189"/>
    <w:rsid w:val="00F3498C"/>
    <w:rsid w:val="00F408CE"/>
    <w:rsid w:val="00F4620E"/>
    <w:rsid w:val="00F47307"/>
    <w:rsid w:val="00F522CA"/>
    <w:rsid w:val="00F54B52"/>
    <w:rsid w:val="00F569B8"/>
    <w:rsid w:val="00F61758"/>
    <w:rsid w:val="00F62CA7"/>
    <w:rsid w:val="00F63F61"/>
    <w:rsid w:val="00F64F79"/>
    <w:rsid w:val="00F65284"/>
    <w:rsid w:val="00F7323E"/>
    <w:rsid w:val="00F733B8"/>
    <w:rsid w:val="00F736F6"/>
    <w:rsid w:val="00F73A55"/>
    <w:rsid w:val="00F773F5"/>
    <w:rsid w:val="00F81FA2"/>
    <w:rsid w:val="00F83FF6"/>
    <w:rsid w:val="00F9492B"/>
    <w:rsid w:val="00F94C41"/>
    <w:rsid w:val="00FA4763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7990"/>
    <w:rsid w:val="00FF2EFC"/>
    <w:rsid w:val="00FF37C2"/>
    <w:rsid w:val="00FF39FE"/>
    <w:rsid w:val="00FF440A"/>
    <w:rsid w:val="00FF57B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f9f9f9,#f0f0f0,#f5f5f5,#f7f7f7,#fafafa,#f8f8f8"/>
    </o:shapedefaults>
    <o:shapelayout v:ext="edit">
      <o:idmap v:ext="edit" data="1"/>
    </o:shapelayout>
  </w:shapeDefaults>
  <w:decimalSymbol w:val=","/>
  <w:listSeparator w:val=";"/>
  <w14:docId w14:val="3F445CC1"/>
  <w15:docId w15:val="{7852F2C6-1DB5-4737-A8A0-8D7EE68A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E3437"/>
  </w:style>
  <w:style w:type="paragraph" w:styleId="Nadpis1">
    <w:name w:val="heading 1"/>
    <w:basedOn w:val="Normln"/>
    <w:next w:val="Normln"/>
    <w:link w:val="Nadpis1Char"/>
    <w:uiPriority w:val="9"/>
    <w:qFormat/>
    <w:rsid w:val="000A2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2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6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4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9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9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basedOn w:val="Standardnpsmoodstavce"/>
    <w:rsid w:val="00895FBF"/>
    <w:rPr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A2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22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293"/>
  </w:style>
  <w:style w:type="paragraph" w:styleId="Zpat">
    <w:name w:val="footer"/>
    <w:basedOn w:val="Normln"/>
    <w:link w:val="ZpatChar"/>
    <w:uiPriority w:val="99"/>
    <w:unhideWhenUsed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293"/>
  </w:style>
  <w:style w:type="character" w:customStyle="1" w:styleId="Nadpis3Char">
    <w:name w:val="Nadpis 3 Char"/>
    <w:basedOn w:val="Standardnpsmoodstavce"/>
    <w:link w:val="Nadpis3"/>
    <w:uiPriority w:val="9"/>
    <w:rsid w:val="00D06AE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0349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.cz/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.cz/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lara.arino@move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0ABEC-B355-4947-8225-4D6DF7E3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Tomanová</dc:creator>
  <cp:lastModifiedBy>Klára Ariño</cp:lastModifiedBy>
  <cp:revision>3</cp:revision>
  <dcterms:created xsi:type="dcterms:W3CDTF">2017-01-30T12:05:00Z</dcterms:created>
  <dcterms:modified xsi:type="dcterms:W3CDTF">2017-01-30T12:06:00Z</dcterms:modified>
</cp:coreProperties>
</file>